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98026" w14:textId="77777777" w:rsidR="003F3FFD" w:rsidRDefault="003F3FFD" w:rsidP="003F3FFD">
      <w:pPr>
        <w:autoSpaceDE w:val="0"/>
        <w:autoSpaceDN w:val="0"/>
        <w:adjustRightInd w:val="0"/>
        <w:spacing w:after="0" w:line="288" w:lineRule="auto"/>
        <w:ind w:left="-142" w:right="-1417"/>
        <w:textAlignment w:val="center"/>
        <w:rPr>
          <w:rFonts w:ascii="Gill Sans MT" w:hAnsi="Gill Sans MT" w:cs="Myriad Pro"/>
          <w:bCs/>
          <w:color w:val="000000"/>
          <w:lang w:val="fr-FR"/>
        </w:rPr>
      </w:pPr>
      <w:r w:rsidRPr="00CC692D">
        <w:rPr>
          <w:rFonts w:eastAsiaTheme="majorEastAsia" w:cs="Myriad Pro"/>
          <w:b/>
          <w:bCs/>
          <w:color w:val="000000"/>
          <w:sz w:val="36"/>
          <w:szCs w:val="36"/>
          <w:lang w:val="nl-NL"/>
        </w:rPr>
        <w:t>Prestatieverklaring</w:t>
      </w:r>
      <w:r w:rsidRPr="004544C8">
        <w:rPr>
          <w:rFonts w:ascii="Gill Sans MT" w:hAnsi="Gill Sans MT" w:cs="Myriad Pro"/>
          <w:bCs/>
          <w:color w:val="000000"/>
          <w:lang w:val="fr-FR"/>
        </w:rPr>
        <w:t xml:space="preserve"> </w:t>
      </w:r>
      <w:bookmarkStart w:id="0" w:name="_Hlk536537256"/>
    </w:p>
    <w:p w14:paraId="23604994" w14:textId="7B5D5CDC" w:rsidR="003F3FFD" w:rsidRPr="00A13B35" w:rsidRDefault="003F3FFD" w:rsidP="003F3FFD">
      <w:pPr>
        <w:autoSpaceDE w:val="0"/>
        <w:autoSpaceDN w:val="0"/>
        <w:adjustRightInd w:val="0"/>
        <w:spacing w:after="0" w:line="288" w:lineRule="auto"/>
        <w:ind w:left="-142" w:right="-1417"/>
        <w:textAlignment w:val="center"/>
        <w:rPr>
          <w:rFonts w:ascii="Calibri (text)" w:hAnsi="Calibri (text)" w:cs="Myriad Pro"/>
          <w:bCs/>
          <w:color w:val="000000"/>
          <w:lang w:val="fr-FR"/>
        </w:rPr>
      </w:pPr>
      <w:r w:rsidRPr="00CC692D">
        <w:rPr>
          <w:rFonts w:cs="Myriad Pro"/>
          <w:color w:val="000000"/>
          <w:lang w:val="nl-NL"/>
        </w:rPr>
        <w:t xml:space="preserve">volgens de </w:t>
      </w:r>
      <w:r w:rsidRPr="00A13B35">
        <w:rPr>
          <w:rFonts w:ascii="Calibri (text)" w:hAnsi="Calibri (text)" w:cs="Myriad Pro"/>
          <w:color w:val="000000"/>
          <w:lang w:val="nl-NL"/>
        </w:rPr>
        <w:t>bouwproductverordening</w:t>
      </w:r>
      <w:r w:rsidR="00A13B35" w:rsidRPr="00A13B35">
        <w:rPr>
          <w:rFonts w:ascii="Calibri (text)" w:hAnsi="Calibri (text)" w:cs="Myriad Pro"/>
          <w:color w:val="000000"/>
          <w:lang w:val="nl-NL"/>
        </w:rPr>
        <w:t xml:space="preserve"> (EU)</w:t>
      </w:r>
      <w:r w:rsidRPr="00A13B35">
        <w:rPr>
          <w:rFonts w:ascii="Calibri (text)" w:hAnsi="Calibri (text)" w:cs="Myriad Pro"/>
          <w:color w:val="000000"/>
          <w:lang w:val="nl-NL"/>
        </w:rPr>
        <w:t xml:space="preserve"> 305/2011 </w:t>
      </w:r>
      <w:r w:rsidR="00A13B35" w:rsidRPr="00A13B35">
        <w:rPr>
          <w:rFonts w:ascii="Calibri (text)" w:hAnsi="Calibri (text)" w:cs="Myriad Pro"/>
          <w:color w:val="000000"/>
          <w:highlight w:val="yellow"/>
          <w:lang w:val="nl-NL"/>
        </w:rPr>
        <w:t>LE/</w:t>
      </w:r>
      <w:r w:rsidR="00BF5646">
        <w:rPr>
          <w:rFonts w:ascii="Calibri (text)" w:hAnsi="Calibri (text)" w:cs="Myriad Pro"/>
          <w:color w:val="000000"/>
          <w:highlight w:val="yellow"/>
          <w:lang w:val="nl-NL"/>
        </w:rPr>
        <w:t>HSK</w:t>
      </w:r>
      <w:r w:rsidR="00A13B35" w:rsidRPr="00A13B35">
        <w:rPr>
          <w:rFonts w:ascii="Calibri (text)" w:hAnsi="Calibri (text)" w:cs="Myriad Pro"/>
          <w:color w:val="000000"/>
          <w:highlight w:val="yellow"/>
          <w:lang w:val="nl-NL"/>
        </w:rPr>
        <w:t>-Nr.0</w:t>
      </w:r>
      <w:r w:rsidR="000C6918">
        <w:rPr>
          <w:rFonts w:ascii="Calibri (text)" w:hAnsi="Calibri (text)" w:cs="Myriad Pro"/>
          <w:color w:val="000000"/>
          <w:highlight w:val="yellow"/>
          <w:lang w:val="nl-NL"/>
        </w:rPr>
        <w:t>4</w:t>
      </w:r>
      <w:r w:rsidR="00A13B35" w:rsidRPr="00A13B35">
        <w:rPr>
          <w:rFonts w:ascii="Calibri (text)" w:hAnsi="Calibri (text)" w:cs="Myriad Pro"/>
          <w:color w:val="000000"/>
          <w:highlight w:val="yellow"/>
          <w:lang w:val="nl-NL"/>
        </w:rPr>
        <w:t>/20</w:t>
      </w:r>
      <w:r w:rsidR="000C6918">
        <w:rPr>
          <w:rFonts w:ascii="Calibri (text)" w:hAnsi="Calibri (text)" w:cs="Myriad Pro"/>
          <w:color w:val="000000"/>
          <w:highlight w:val="yellow"/>
          <w:lang w:val="nl-NL"/>
        </w:rPr>
        <w:t>2</w:t>
      </w:r>
      <w:r w:rsidR="00BF5646">
        <w:rPr>
          <w:rFonts w:ascii="Calibri (text)" w:hAnsi="Calibri (text)" w:cs="Myriad Pro"/>
          <w:color w:val="000000"/>
          <w:highlight w:val="yellow"/>
          <w:lang w:val="nl-NL"/>
        </w:rPr>
        <w:t>19-</w:t>
      </w:r>
      <w:r w:rsidR="00A13B35" w:rsidRPr="00A13B35">
        <w:rPr>
          <w:rFonts w:ascii="Calibri (text)" w:hAnsi="Calibri (text)" w:cs="Myriad Pro"/>
          <w:color w:val="000000"/>
          <w:highlight w:val="yellow"/>
          <w:lang w:val="nl-NL"/>
        </w:rPr>
        <w:t>01</w:t>
      </w:r>
    </w:p>
    <w:p w14:paraId="1B1BB2C7" w14:textId="77777777" w:rsidR="00573300" w:rsidRDefault="00573300" w:rsidP="004544C8">
      <w:pPr>
        <w:autoSpaceDE w:val="0"/>
        <w:autoSpaceDN w:val="0"/>
        <w:adjustRightInd w:val="0"/>
        <w:spacing w:after="0" w:line="288" w:lineRule="auto"/>
        <w:ind w:left="-142" w:right="-1417"/>
        <w:textAlignment w:val="center"/>
        <w:rPr>
          <w:lang w:val="fr-FR"/>
        </w:rPr>
      </w:pPr>
    </w:p>
    <w:bookmarkEnd w:id="0"/>
    <w:p w14:paraId="3DB8E7E1" w14:textId="79A468CB" w:rsidR="00A13B35" w:rsidRDefault="00A13B35" w:rsidP="00A13B35">
      <w:pPr>
        <w:pStyle w:val="Listenabsatz"/>
        <w:numPr>
          <w:ilvl w:val="0"/>
          <w:numId w:val="35"/>
        </w:numPr>
        <w:ind w:left="360"/>
        <w:rPr>
          <w:bCs/>
          <w:lang w:val="fr-FR"/>
        </w:rPr>
      </w:pPr>
      <w:r w:rsidRPr="00A13B35">
        <w:rPr>
          <w:b/>
          <w:lang w:val="fr-FR"/>
        </w:rPr>
        <w:t>Typeaanduiding van de productgroep voor identificatie volgens de prijslijst van de firma Schulte Home en zoals vermeld in bijlage 01</w:t>
      </w:r>
      <w:r w:rsidRPr="00A13B35">
        <w:rPr>
          <w:bCs/>
          <w:lang w:val="fr-FR"/>
        </w:rPr>
        <w:t xml:space="preserve">: </w:t>
      </w:r>
    </w:p>
    <w:p w14:paraId="33552D95" w14:textId="77777777" w:rsidR="00A13B35" w:rsidRDefault="00A13B35" w:rsidP="00A13B35">
      <w:pPr>
        <w:pStyle w:val="Listenabsatz"/>
        <w:ind w:left="360"/>
        <w:rPr>
          <w:bCs/>
          <w:lang w:val="fr-FR"/>
        </w:rPr>
      </w:pPr>
    </w:p>
    <w:p w14:paraId="65E1E349" w14:textId="180AB575" w:rsidR="00A13B35" w:rsidRPr="00A13B35" w:rsidRDefault="003F3FFD" w:rsidP="00A13B35">
      <w:pPr>
        <w:pStyle w:val="Listenabsatz"/>
        <w:numPr>
          <w:ilvl w:val="0"/>
          <w:numId w:val="35"/>
        </w:numPr>
        <w:ind w:left="360"/>
        <w:rPr>
          <w:bCs/>
          <w:lang w:val="fr-FR"/>
        </w:rPr>
      </w:pPr>
      <w:r w:rsidRPr="00EC0506">
        <w:rPr>
          <w:rFonts w:eastAsia="Arial" w:cs="Arial"/>
          <w:b/>
          <w:color w:val="000000"/>
          <w:lang w:val="nl-NL"/>
        </w:rPr>
        <w:t>Beoogd gebruik</w:t>
      </w:r>
      <w:r w:rsidRPr="00A13B35">
        <w:rPr>
          <w:rFonts w:eastAsia="Arial" w:cs="Arial"/>
          <w:b/>
          <w:color w:val="000000"/>
          <w:lang w:val="nl-NL"/>
        </w:rPr>
        <w:t xml:space="preserve">: </w:t>
      </w:r>
      <w:r w:rsidR="00A13B35" w:rsidRPr="00A13B35">
        <w:rPr>
          <w:lang w:val="nl-NL"/>
        </w:rPr>
        <w:t xml:space="preserve">voor huishoudelijk gebruik </w:t>
      </w:r>
      <w:r w:rsidR="000C6918">
        <w:rPr>
          <w:lang w:val="nl-NL"/>
        </w:rPr>
        <w:t xml:space="preserve">worden badkuipen gepruikt </w:t>
      </w:r>
      <w:r w:rsidR="00A13B35" w:rsidRPr="00A13B35">
        <w:rPr>
          <w:lang w:val="nl-NL"/>
        </w:rPr>
        <w:t>voor persoonlijke hygiëne</w:t>
      </w:r>
    </w:p>
    <w:p w14:paraId="1DAB91D0" w14:textId="77777777" w:rsidR="003F3FFD" w:rsidRPr="003F3FFD" w:rsidRDefault="003F3FFD" w:rsidP="00A13B35">
      <w:pPr>
        <w:pStyle w:val="Listenabsatz"/>
        <w:spacing w:after="0" w:line="276" w:lineRule="auto"/>
        <w:ind w:left="0"/>
        <w:rPr>
          <w:lang w:val="nl-NL"/>
        </w:rPr>
      </w:pPr>
    </w:p>
    <w:p w14:paraId="51DA9887" w14:textId="46D4A1E0" w:rsidR="003F3FFD" w:rsidRPr="003F3FFD" w:rsidRDefault="003F3FFD" w:rsidP="00A13B35">
      <w:pPr>
        <w:pStyle w:val="Listenabsatz"/>
        <w:numPr>
          <w:ilvl w:val="0"/>
          <w:numId w:val="35"/>
        </w:numPr>
        <w:spacing w:after="0" w:line="276" w:lineRule="auto"/>
        <w:ind w:left="360"/>
        <w:rPr>
          <w:lang w:val="nl-NL"/>
        </w:rPr>
      </w:pPr>
      <w:r w:rsidRPr="003F3FFD">
        <w:rPr>
          <w:rFonts w:eastAsia="Arial" w:cs="Arial"/>
          <w:b/>
          <w:color w:val="000000"/>
          <w:lang w:val="en-US"/>
        </w:rPr>
        <w:t>Fabrikant:</w:t>
      </w:r>
      <w:r w:rsidRPr="003F3FFD">
        <w:rPr>
          <w:lang w:val="nl-NL"/>
        </w:rPr>
        <w:t xml:space="preserve"> </w:t>
      </w:r>
      <w:r w:rsidR="00BF5646" w:rsidRPr="00C00846">
        <w:rPr>
          <w:rFonts w:eastAsia="Arial" w:cs="Arial"/>
          <w:color w:val="000000"/>
        </w:rPr>
        <w:t>HSK</w:t>
      </w:r>
      <w:r w:rsidR="00BF5646" w:rsidRPr="00C00846">
        <w:rPr>
          <w:rFonts w:eastAsia="Arial" w:cs="Arial"/>
        </w:rPr>
        <w:t xml:space="preserve"> Duschkabinenbau </w:t>
      </w:r>
      <w:r w:rsidR="00BF5646" w:rsidRPr="00C00846">
        <w:rPr>
          <w:rFonts w:eastAsia="Arial" w:cs="Arial"/>
          <w:color w:val="000000"/>
        </w:rPr>
        <w:t>KG,</w:t>
      </w:r>
      <w:r w:rsidR="00BF5646" w:rsidRPr="00C00846">
        <w:rPr>
          <w:rFonts w:eastAsia="Arial" w:cs="Arial"/>
        </w:rPr>
        <w:t xml:space="preserve"> </w:t>
      </w:r>
      <w:r w:rsidR="00BF5646">
        <w:t>Zum Hohlen Morgen 22, 59939 Olsberg</w:t>
      </w:r>
      <w:r w:rsidRPr="003F3FFD">
        <w:rPr>
          <w:rFonts w:eastAsia="Arial" w:cs="Arial"/>
          <w:color w:val="000000"/>
        </w:rPr>
        <w:t>,</w:t>
      </w:r>
      <w:r w:rsidRPr="003F3FFD">
        <w:rPr>
          <w:rFonts w:eastAsia="Arial" w:cs="Arial"/>
          <w:spacing w:val="-12"/>
        </w:rPr>
        <w:t xml:space="preserve"> Duitsland</w:t>
      </w:r>
    </w:p>
    <w:p w14:paraId="4A1A5A12" w14:textId="77777777" w:rsidR="003F3FFD" w:rsidRPr="003F3FFD" w:rsidRDefault="003F3FFD" w:rsidP="00A13B35">
      <w:pPr>
        <w:pStyle w:val="Listenabsatz"/>
        <w:ind w:left="0"/>
        <w:rPr>
          <w:rFonts w:eastAsia="Arial" w:cs="Arial"/>
          <w:spacing w:val="-12"/>
        </w:rPr>
      </w:pPr>
    </w:p>
    <w:p w14:paraId="55A0ED26" w14:textId="77777777" w:rsidR="003F3FFD" w:rsidRPr="003F3FFD" w:rsidRDefault="003F3FFD" w:rsidP="00A13B35">
      <w:pPr>
        <w:pStyle w:val="Listenabsatz"/>
        <w:numPr>
          <w:ilvl w:val="0"/>
          <w:numId w:val="35"/>
        </w:numPr>
        <w:spacing w:after="0" w:line="276" w:lineRule="auto"/>
        <w:ind w:left="360"/>
        <w:rPr>
          <w:lang w:val="nl-NL"/>
        </w:rPr>
      </w:pPr>
      <w:r w:rsidRPr="00A13B35">
        <w:rPr>
          <w:rFonts w:eastAsia="Arial" w:cs="Arial"/>
          <w:b/>
          <w:bCs/>
          <w:spacing w:val="-12"/>
        </w:rPr>
        <w:t>S</w:t>
      </w:r>
      <w:r w:rsidRPr="003F3FFD">
        <w:rPr>
          <w:rFonts w:eastAsia="Arial" w:cs="Arial"/>
          <w:b/>
          <w:color w:val="000000"/>
          <w:lang w:val="nl-NL"/>
        </w:rPr>
        <w:t>ysteem voor de beoordeling van de bestendigheid van de prestaties:</w:t>
      </w:r>
      <w:r w:rsidRPr="003F3FFD">
        <w:rPr>
          <w:lang w:val="nl-NL"/>
        </w:rPr>
        <w:t xml:space="preserve"> </w:t>
      </w:r>
      <w:r w:rsidRPr="003F3FFD">
        <w:rPr>
          <w:rFonts w:eastAsia="Arial" w:cs="Arial"/>
          <w:color w:val="000000"/>
          <w:lang w:val="nl-NL"/>
        </w:rPr>
        <w:t>Systeem</w:t>
      </w:r>
      <w:r w:rsidRPr="003F3FFD">
        <w:rPr>
          <w:rFonts w:eastAsia="Arial" w:cs="Arial"/>
          <w:spacing w:val="-1"/>
          <w:lang w:val="nl-NL"/>
        </w:rPr>
        <w:t xml:space="preserve"> </w:t>
      </w:r>
      <w:r w:rsidRPr="003F3FFD">
        <w:rPr>
          <w:rFonts w:eastAsia="Arial" w:cs="Arial"/>
          <w:color w:val="000000"/>
          <w:spacing w:val="-1"/>
          <w:lang w:val="nl-NL"/>
        </w:rPr>
        <w:t>4</w:t>
      </w:r>
    </w:p>
    <w:p w14:paraId="19B6ADA3" w14:textId="77777777" w:rsidR="003F3FFD" w:rsidRPr="003F3FFD" w:rsidRDefault="003F3FFD" w:rsidP="00A13B35">
      <w:pPr>
        <w:pStyle w:val="Listenabsatz"/>
        <w:ind w:left="696"/>
        <w:rPr>
          <w:rFonts w:eastAsia="Arial" w:cs="Arial"/>
          <w:b/>
          <w:color w:val="000000"/>
          <w:lang w:val="nl-NL"/>
        </w:rPr>
      </w:pPr>
    </w:p>
    <w:p w14:paraId="2AE41738" w14:textId="7E2A9981" w:rsidR="00A13B35" w:rsidRPr="00A13B35" w:rsidRDefault="003F3FFD" w:rsidP="00A13B35">
      <w:pPr>
        <w:pStyle w:val="Listenabsatz"/>
        <w:numPr>
          <w:ilvl w:val="0"/>
          <w:numId w:val="35"/>
        </w:numPr>
        <w:spacing w:after="0" w:line="240" w:lineRule="auto"/>
        <w:ind w:left="360"/>
        <w:rPr>
          <w:lang w:val="en-GB"/>
        </w:rPr>
      </w:pPr>
      <w:r w:rsidRPr="00A13B35">
        <w:rPr>
          <w:rFonts w:eastAsia="Arial" w:cs="Arial"/>
          <w:b/>
          <w:color w:val="000000"/>
          <w:lang w:val="nl-NL"/>
        </w:rPr>
        <w:t>Geharmoniseerde productnormen:</w:t>
      </w:r>
      <w:r w:rsidRPr="00A13B35">
        <w:rPr>
          <w:rFonts w:eastAsia="Arial" w:cs="Arial"/>
          <w:color w:val="000000"/>
          <w:lang w:val="nl-NL"/>
        </w:rPr>
        <w:t xml:space="preserve"> </w:t>
      </w:r>
      <w:r w:rsidR="00A13B35" w:rsidRPr="00A13B35">
        <w:rPr>
          <w:lang w:val="en-GB"/>
        </w:rPr>
        <w:t>EN 145</w:t>
      </w:r>
      <w:r w:rsidR="000C6918">
        <w:rPr>
          <w:lang w:val="en-GB"/>
        </w:rPr>
        <w:t>16</w:t>
      </w:r>
      <w:r w:rsidR="00A13B35" w:rsidRPr="00A13B35">
        <w:rPr>
          <w:lang w:val="en-GB"/>
        </w:rPr>
        <w:t>:2006 + A1:2010</w:t>
      </w:r>
    </w:p>
    <w:p w14:paraId="5EB58EF5" w14:textId="0B5B852E" w:rsidR="003F3FFD" w:rsidRPr="00A13B35" w:rsidRDefault="003F3FFD" w:rsidP="00A13B35">
      <w:pPr>
        <w:spacing w:after="0" w:line="276" w:lineRule="auto"/>
        <w:ind w:left="-360"/>
        <w:rPr>
          <w:rFonts w:eastAsia="Arial" w:cs="Arial"/>
          <w:color w:val="000000"/>
          <w:lang w:val="nl-NL"/>
        </w:rPr>
      </w:pPr>
    </w:p>
    <w:p w14:paraId="763A4735" w14:textId="77777777" w:rsidR="003F3FFD" w:rsidRPr="003F3FFD" w:rsidRDefault="003F3FFD" w:rsidP="00A13B35">
      <w:pPr>
        <w:pStyle w:val="Listenabsatz"/>
        <w:ind w:left="696"/>
        <w:rPr>
          <w:rFonts w:eastAsia="Arial" w:cs="Arial"/>
          <w:b/>
          <w:color w:val="000000"/>
          <w:lang w:val="nl-NL"/>
        </w:rPr>
      </w:pPr>
    </w:p>
    <w:p w14:paraId="49A4BC92" w14:textId="77777777" w:rsidR="00A13B35" w:rsidRDefault="003F3FFD" w:rsidP="00A13B35">
      <w:pPr>
        <w:pStyle w:val="Listenabsatz"/>
        <w:numPr>
          <w:ilvl w:val="0"/>
          <w:numId w:val="35"/>
        </w:numPr>
        <w:spacing w:after="0" w:line="276" w:lineRule="auto"/>
        <w:ind w:left="360"/>
        <w:rPr>
          <w:rFonts w:eastAsia="Arial" w:cs="Arial"/>
          <w:color w:val="000000"/>
          <w:lang w:val="nl-NL"/>
        </w:rPr>
      </w:pPr>
      <w:r w:rsidRPr="003F3FFD">
        <w:rPr>
          <w:rFonts w:eastAsia="Arial" w:cs="Arial"/>
          <w:b/>
          <w:color w:val="000000"/>
          <w:lang w:val="nl-NL"/>
        </w:rPr>
        <w:t>Aangemelde instantie:</w:t>
      </w:r>
      <w:r w:rsidR="00A13B35">
        <w:rPr>
          <w:rFonts w:eastAsia="Arial" w:cs="Arial"/>
          <w:b/>
          <w:color w:val="000000"/>
          <w:lang w:val="nl-NL"/>
        </w:rPr>
        <w:t xml:space="preserve"> </w:t>
      </w:r>
      <w:r w:rsidRPr="003F3FFD">
        <w:rPr>
          <w:rFonts w:eastAsia="Arial" w:cs="Arial"/>
          <w:color w:val="000000"/>
          <w:lang w:val="nl-NL"/>
        </w:rPr>
        <w:t>Niet van toepassing omdat systeem 4 wordt gebruikt</w:t>
      </w:r>
    </w:p>
    <w:p w14:paraId="569C741A" w14:textId="77777777" w:rsidR="00A13B35" w:rsidRPr="00A13B35" w:rsidRDefault="00A13B35" w:rsidP="00A13B35">
      <w:pPr>
        <w:pStyle w:val="Listenabsatz"/>
        <w:spacing w:after="0" w:line="276" w:lineRule="auto"/>
        <w:ind w:left="360"/>
        <w:rPr>
          <w:rFonts w:eastAsia="Arial" w:cs="Arial"/>
          <w:color w:val="000000"/>
          <w:lang w:val="nl-NL"/>
        </w:rPr>
      </w:pPr>
    </w:p>
    <w:p w14:paraId="4E535DF9" w14:textId="77777777" w:rsidR="00A13B35" w:rsidRPr="00A13B35" w:rsidRDefault="003F3FFD" w:rsidP="00A13B35">
      <w:pPr>
        <w:pStyle w:val="Listenabsatz"/>
        <w:numPr>
          <w:ilvl w:val="0"/>
          <w:numId w:val="35"/>
        </w:numPr>
        <w:autoSpaceDE w:val="0"/>
        <w:autoSpaceDN w:val="0"/>
        <w:adjustRightInd w:val="0"/>
        <w:spacing w:after="0" w:line="240" w:lineRule="auto"/>
        <w:ind w:left="360" w:right="-141"/>
        <w:textAlignment w:val="center"/>
        <w:rPr>
          <w:lang w:val="fr-FR"/>
        </w:rPr>
      </w:pPr>
      <w:r w:rsidRPr="00A13B35">
        <w:rPr>
          <w:b/>
        </w:rPr>
        <w:t>Aangegeven prestaties:</w:t>
      </w:r>
    </w:p>
    <w:tbl>
      <w:tblPr>
        <w:tblStyle w:val="Tabellenraster"/>
        <w:tblW w:w="0" w:type="auto"/>
        <w:tblInd w:w="279" w:type="dxa"/>
        <w:tblLook w:val="04A0" w:firstRow="1" w:lastRow="0" w:firstColumn="1" w:lastColumn="0" w:noHBand="0" w:noVBand="1"/>
      </w:tblPr>
      <w:tblGrid>
        <w:gridCol w:w="2365"/>
        <w:gridCol w:w="2552"/>
        <w:gridCol w:w="3649"/>
      </w:tblGrid>
      <w:tr w:rsidR="00A13B35" w14:paraId="28370923" w14:textId="77777777" w:rsidTr="003E4D14">
        <w:tc>
          <w:tcPr>
            <w:tcW w:w="2365" w:type="dxa"/>
            <w:shd w:val="clear" w:color="auto" w:fill="FF0000"/>
          </w:tcPr>
          <w:p w14:paraId="052CE9D1" w14:textId="77777777" w:rsidR="00A13B35" w:rsidRPr="00801E7D" w:rsidRDefault="00A13B35" w:rsidP="003E4D14">
            <w:pPr>
              <w:pStyle w:val="Listenabsatz"/>
              <w:ind w:left="0"/>
              <w:rPr>
                <w:b/>
              </w:rPr>
            </w:pPr>
            <w:r w:rsidRPr="00B73D3D">
              <w:rPr>
                <w:b/>
                <w:sz w:val="20"/>
                <w:szCs w:val="20"/>
              </w:rPr>
              <w:t>Belangrijkste kenmerken</w:t>
            </w:r>
          </w:p>
        </w:tc>
        <w:tc>
          <w:tcPr>
            <w:tcW w:w="2552" w:type="dxa"/>
            <w:shd w:val="clear" w:color="auto" w:fill="E36C0A"/>
          </w:tcPr>
          <w:p w14:paraId="2712ACE0" w14:textId="77777777" w:rsidR="00A13B35" w:rsidRPr="00801E7D" w:rsidRDefault="00A13B35" w:rsidP="003E4D14">
            <w:pPr>
              <w:pStyle w:val="Listenabsatz"/>
              <w:ind w:left="0"/>
              <w:rPr>
                <w:b/>
              </w:rPr>
            </w:pPr>
            <w:r w:rsidRPr="00B73D3D">
              <w:rPr>
                <w:b/>
                <w:sz w:val="20"/>
                <w:szCs w:val="20"/>
              </w:rPr>
              <w:t>Belangrijkste kenmerken</w:t>
            </w:r>
          </w:p>
        </w:tc>
        <w:tc>
          <w:tcPr>
            <w:tcW w:w="3649" w:type="dxa"/>
          </w:tcPr>
          <w:p w14:paraId="127EDED3" w14:textId="77777777" w:rsidR="00A13B35" w:rsidRPr="00801E7D" w:rsidRDefault="00A13B35" w:rsidP="003E4D14">
            <w:pPr>
              <w:pStyle w:val="Listenabsatz"/>
              <w:ind w:left="0"/>
              <w:rPr>
                <w:b/>
              </w:rPr>
            </w:pPr>
            <w:r>
              <w:rPr>
                <w:b/>
                <w:sz w:val="20"/>
                <w:szCs w:val="20"/>
              </w:rPr>
              <w:t>Beoordeling</w:t>
            </w:r>
          </w:p>
        </w:tc>
      </w:tr>
      <w:tr w:rsidR="00A13B35" w14:paraId="20492167" w14:textId="77777777" w:rsidTr="003E4D14">
        <w:tc>
          <w:tcPr>
            <w:tcW w:w="2365" w:type="dxa"/>
            <w:shd w:val="clear" w:color="auto" w:fill="FF0000"/>
          </w:tcPr>
          <w:p w14:paraId="62665E4D" w14:textId="77777777" w:rsidR="00A13B35" w:rsidRDefault="00A13B35" w:rsidP="003E4D14">
            <w:pPr>
              <w:pStyle w:val="Listenabsatz"/>
              <w:ind w:left="0"/>
            </w:pPr>
            <w:r w:rsidRPr="000756CE">
              <w:t>Reinigbaarheid</w:t>
            </w:r>
            <w:r>
              <w:t xml:space="preserve"> (CA)</w:t>
            </w:r>
          </w:p>
        </w:tc>
        <w:tc>
          <w:tcPr>
            <w:tcW w:w="2552" w:type="dxa"/>
            <w:shd w:val="clear" w:color="auto" w:fill="E36C0A"/>
          </w:tcPr>
          <w:p w14:paraId="0C3CA0F8" w14:textId="77777777" w:rsidR="00A13B35" w:rsidRDefault="00A13B35" w:rsidP="003E4D14">
            <w:pPr>
              <w:pStyle w:val="Listenabsatz"/>
              <w:ind w:left="0"/>
            </w:pPr>
            <w:r w:rsidRPr="00B73D3D">
              <w:rPr>
                <w:sz w:val="20"/>
                <w:szCs w:val="20"/>
              </w:rPr>
              <w:t>G</w:t>
            </w:r>
            <w:r>
              <w:rPr>
                <w:sz w:val="20"/>
                <w:szCs w:val="20"/>
              </w:rPr>
              <w:t>oedgekeurd</w:t>
            </w:r>
          </w:p>
        </w:tc>
        <w:tc>
          <w:tcPr>
            <w:tcW w:w="3649" w:type="dxa"/>
          </w:tcPr>
          <w:p w14:paraId="0CF7FA47" w14:textId="411077C0" w:rsidR="00A13B35" w:rsidRDefault="00A13B35" w:rsidP="003E4D14">
            <w:pPr>
              <w:pStyle w:val="Listenabsatz"/>
              <w:ind w:left="0"/>
            </w:pPr>
            <w:r w:rsidRPr="00511FD6">
              <w:t>EN 145</w:t>
            </w:r>
            <w:r w:rsidR="000C6918">
              <w:t>16</w:t>
            </w:r>
            <w:r w:rsidRPr="00511FD6">
              <w:t>:</w:t>
            </w:r>
            <w:r>
              <w:t>2006</w:t>
            </w:r>
            <w:r w:rsidRPr="00511FD6">
              <w:t xml:space="preserve"> + A1</w:t>
            </w:r>
            <w:r>
              <w:t>:2010</w:t>
            </w:r>
          </w:p>
        </w:tc>
      </w:tr>
      <w:tr w:rsidR="00A13B35" w14:paraId="76D16D48" w14:textId="77777777" w:rsidTr="003E4D14">
        <w:tc>
          <w:tcPr>
            <w:tcW w:w="2365" w:type="dxa"/>
            <w:shd w:val="clear" w:color="auto" w:fill="FF0000"/>
          </w:tcPr>
          <w:p w14:paraId="30933B52" w14:textId="77777777" w:rsidR="00A13B35" w:rsidRDefault="00A13B35" w:rsidP="003E4D14">
            <w:pPr>
              <w:pStyle w:val="Listenabsatz"/>
              <w:ind w:left="0"/>
            </w:pPr>
            <w:r>
              <w:t>D</w:t>
            </w:r>
            <w:r w:rsidRPr="00FF25F5">
              <w:t>uurzaamheid</w:t>
            </w:r>
            <w:r>
              <w:t xml:space="preserve">  (DA)</w:t>
            </w:r>
          </w:p>
        </w:tc>
        <w:tc>
          <w:tcPr>
            <w:tcW w:w="2552" w:type="dxa"/>
            <w:shd w:val="clear" w:color="auto" w:fill="E36C0A"/>
          </w:tcPr>
          <w:p w14:paraId="1B577688" w14:textId="77777777" w:rsidR="00A13B35" w:rsidRDefault="00A13B35" w:rsidP="003E4D14">
            <w:pPr>
              <w:pStyle w:val="Listenabsatz"/>
              <w:ind w:left="0"/>
            </w:pPr>
            <w:r w:rsidRPr="00B73D3D">
              <w:rPr>
                <w:sz w:val="20"/>
                <w:szCs w:val="20"/>
              </w:rPr>
              <w:t>G</w:t>
            </w:r>
            <w:r>
              <w:rPr>
                <w:sz w:val="20"/>
                <w:szCs w:val="20"/>
              </w:rPr>
              <w:t>oedgekeurd</w:t>
            </w:r>
          </w:p>
        </w:tc>
        <w:tc>
          <w:tcPr>
            <w:tcW w:w="3649" w:type="dxa"/>
          </w:tcPr>
          <w:p w14:paraId="056B0CA9" w14:textId="61D46515" w:rsidR="00A13B35" w:rsidRDefault="00A13B35" w:rsidP="003E4D14">
            <w:pPr>
              <w:pStyle w:val="Listenabsatz"/>
              <w:ind w:left="0"/>
            </w:pPr>
            <w:r w:rsidRPr="00511FD6">
              <w:t>EN 145</w:t>
            </w:r>
            <w:r w:rsidR="000C6918">
              <w:t>16</w:t>
            </w:r>
            <w:r w:rsidRPr="00511FD6">
              <w:t>:20</w:t>
            </w:r>
            <w:r>
              <w:t>06</w:t>
            </w:r>
            <w:r w:rsidRPr="00511FD6">
              <w:t xml:space="preserve"> + A1</w:t>
            </w:r>
            <w:r>
              <w:t>:2010</w:t>
            </w:r>
          </w:p>
        </w:tc>
      </w:tr>
    </w:tbl>
    <w:p w14:paraId="6F49001B" w14:textId="77777777" w:rsidR="00A13B35" w:rsidRPr="00A13B35" w:rsidRDefault="00A13B35" w:rsidP="00A13B35">
      <w:pPr>
        <w:pStyle w:val="Listenabsatz"/>
        <w:ind w:left="360"/>
        <w:rPr>
          <w:lang w:val="nl-NL"/>
        </w:rPr>
      </w:pPr>
    </w:p>
    <w:p w14:paraId="2959319E" w14:textId="5B5A64B5" w:rsidR="00573300" w:rsidRPr="00A13B35" w:rsidRDefault="00A13B35" w:rsidP="00A13B35">
      <w:pPr>
        <w:pStyle w:val="Listenabsatz"/>
        <w:numPr>
          <w:ilvl w:val="0"/>
          <w:numId w:val="35"/>
        </w:numPr>
        <w:autoSpaceDE w:val="0"/>
        <w:autoSpaceDN w:val="0"/>
        <w:adjustRightInd w:val="0"/>
        <w:spacing w:after="0" w:line="240" w:lineRule="auto"/>
        <w:ind w:left="360" w:right="-141"/>
        <w:textAlignment w:val="center"/>
        <w:rPr>
          <w:lang w:val="fr-FR"/>
        </w:rPr>
      </w:pPr>
      <w:r w:rsidRPr="00A13B35">
        <w:rPr>
          <w:lang w:val="nl-NL"/>
        </w:rPr>
        <w:t>De prestaties van de bovengenoemd product zijn in overeenstemming met de aangegeven prestatie(s). De hierboven genoemde fabrikant is als enige verantwoordelijk voor het opstellen van de prestatieverklaring in overeenstemming met Verordening (EU) nr. 305/2011.</w:t>
      </w:r>
    </w:p>
    <w:p w14:paraId="35D64FD7" w14:textId="77777777" w:rsidR="00A13B35" w:rsidRPr="00A13B35" w:rsidRDefault="00A13B35" w:rsidP="00A13B35">
      <w:pPr>
        <w:pStyle w:val="Listenabsatz"/>
        <w:autoSpaceDE w:val="0"/>
        <w:autoSpaceDN w:val="0"/>
        <w:adjustRightInd w:val="0"/>
        <w:spacing w:after="0" w:line="240" w:lineRule="auto"/>
        <w:ind w:left="360" w:right="-141"/>
        <w:textAlignment w:val="center"/>
        <w:rPr>
          <w:lang w:val="fr-FR"/>
        </w:rPr>
      </w:pPr>
    </w:p>
    <w:p w14:paraId="7CCFBDAD" w14:textId="77777777" w:rsidR="003F3FFD" w:rsidRPr="003F3FFD" w:rsidRDefault="003F3FFD" w:rsidP="003F3FFD">
      <w:pPr>
        <w:spacing w:after="0" w:line="276" w:lineRule="auto"/>
        <w:ind w:left="-94"/>
        <w:contextualSpacing/>
        <w:rPr>
          <w:noProof/>
          <w:lang w:val="nl-NL" w:eastAsia="de-DE"/>
        </w:rPr>
      </w:pPr>
      <w:r w:rsidRPr="003F3FFD">
        <w:rPr>
          <w:lang w:val="nl-NL"/>
        </w:rPr>
        <w:t>Ondertekend voor en namens de fabrikant van:</w:t>
      </w:r>
    </w:p>
    <w:p w14:paraId="48AC8125" w14:textId="7CD897EB" w:rsidR="003F3FFD" w:rsidRPr="003F3FFD" w:rsidRDefault="003F3FFD" w:rsidP="00BF5646">
      <w:pPr>
        <w:spacing w:after="0" w:line="276" w:lineRule="auto"/>
        <w:contextualSpacing/>
        <w:rPr>
          <w:i/>
          <w:iCs/>
          <w:lang w:val="nl-NL"/>
        </w:rPr>
      </w:pPr>
      <w:r w:rsidRPr="003F3FFD">
        <w:rPr>
          <w:i/>
          <w:iCs/>
          <w:noProof/>
          <w:lang w:val="nl-NL" w:eastAsia="de-DE"/>
        </w:rPr>
        <w:t>J</w:t>
      </w:r>
      <w:r w:rsidR="00390DF9">
        <w:rPr>
          <w:i/>
          <w:iCs/>
          <w:noProof/>
          <w:lang w:val="nl-NL" w:eastAsia="de-DE"/>
        </w:rPr>
        <w:t>ochen</w:t>
      </w:r>
      <w:r w:rsidRPr="003F3FFD">
        <w:rPr>
          <w:i/>
          <w:iCs/>
          <w:noProof/>
          <w:lang w:val="nl-NL" w:eastAsia="de-DE"/>
        </w:rPr>
        <w:t xml:space="preserve"> </w:t>
      </w:r>
      <w:r w:rsidRPr="003F3FFD">
        <w:rPr>
          <w:i/>
          <w:iCs/>
          <w:lang w:val="nl-NL"/>
        </w:rPr>
        <w:t>Schulte, uitvoerend manager</w:t>
      </w:r>
    </w:p>
    <w:p w14:paraId="73B312FC" w14:textId="259BA083" w:rsidR="004544C8" w:rsidRPr="009F7B52" w:rsidRDefault="00BF5646" w:rsidP="009F7B52">
      <w:pPr>
        <w:spacing w:after="0"/>
        <w:ind w:left="82"/>
        <w:rPr>
          <w:lang w:val="fr-FR"/>
        </w:rPr>
      </w:pPr>
      <w:r>
        <w:rPr>
          <w:noProof/>
        </w:rPr>
        <w:drawing>
          <wp:anchor distT="0" distB="0" distL="114300" distR="114300" simplePos="0" relativeHeight="251662336" behindDoc="0" locked="0" layoutInCell="1" allowOverlap="1" wp14:anchorId="12A02A26" wp14:editId="194859C1">
            <wp:simplePos x="0" y="0"/>
            <wp:positionH relativeFrom="column">
              <wp:posOffset>3162300</wp:posOffset>
            </wp:positionH>
            <wp:positionV relativeFrom="paragraph">
              <wp:posOffset>60325</wp:posOffset>
            </wp:positionV>
            <wp:extent cx="1335405" cy="408305"/>
            <wp:effectExtent l="0" t="0" r="0" b="0"/>
            <wp:wrapSquare wrapText="bothSides"/>
            <wp:docPr id="61193292" name="Grafik 61193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5405" cy="408305"/>
                    </a:xfrm>
                    <a:prstGeom prst="rect">
                      <a:avLst/>
                    </a:prstGeom>
                    <a:noFill/>
                  </pic:spPr>
                </pic:pic>
              </a:graphicData>
            </a:graphic>
          </wp:anchor>
        </w:drawing>
      </w:r>
    </w:p>
    <w:p w14:paraId="7E2CF869" w14:textId="3DB00AD0" w:rsidR="00723770" w:rsidRPr="00B24A40" w:rsidRDefault="00723770" w:rsidP="002D7ED1">
      <w:pPr>
        <w:spacing w:after="0" w:line="276" w:lineRule="auto"/>
        <w:ind w:left="50" w:hanging="28"/>
        <w:contextualSpacing/>
      </w:pPr>
    </w:p>
    <w:p w14:paraId="59C11BA5" w14:textId="4133BE3B" w:rsidR="00723770" w:rsidRDefault="00723770" w:rsidP="009774E6">
      <w:pPr>
        <w:spacing w:after="0" w:line="276" w:lineRule="auto"/>
        <w:ind w:left="50" w:hanging="28"/>
      </w:pPr>
      <w:r w:rsidRPr="00723770">
        <w:rPr>
          <w:noProof/>
          <w:color w:val="000000" w:themeColor="text1"/>
          <w:lang w:eastAsia="de-DE"/>
        </w:rPr>
        <mc:AlternateContent>
          <mc:Choice Requires="wps">
            <w:drawing>
              <wp:anchor distT="0" distB="0" distL="114300" distR="114300" simplePos="0" relativeHeight="251659264" behindDoc="0" locked="0" layoutInCell="1" allowOverlap="1" wp14:anchorId="384751AA" wp14:editId="2269E05C">
                <wp:simplePos x="0" y="0"/>
                <wp:positionH relativeFrom="column">
                  <wp:posOffset>-9843</wp:posOffset>
                </wp:positionH>
                <wp:positionV relativeFrom="paragraph">
                  <wp:posOffset>175895</wp:posOffset>
                </wp:positionV>
                <wp:extent cx="2047875" cy="0"/>
                <wp:effectExtent l="0" t="0" r="0" b="0"/>
                <wp:wrapNone/>
                <wp:docPr id="2" name="Gerade Verbindung 2"/>
                <wp:cNvGraphicFramePr/>
                <a:graphic xmlns:a="http://schemas.openxmlformats.org/drawingml/2006/main">
                  <a:graphicData uri="http://schemas.microsoft.com/office/word/2010/wordprocessingShape">
                    <wps:wsp>
                      <wps:cNvCnPr/>
                      <wps:spPr>
                        <a:xfrm flipV="1">
                          <a:off x="0" y="0"/>
                          <a:ext cx="2047875" cy="0"/>
                        </a:xfrm>
                        <a:prstGeom prst="line">
                          <a:avLst/>
                        </a:prstGeom>
                        <a:noFill/>
                        <a:ln w="9525" cap="flat" cmpd="sng" algn="ctr">
                          <a:solidFill>
                            <a:schemeClr val="tx1"/>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BC715D4" id="Gerade Verbindung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pt,13.85pt" to="160.4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" strokecolor="black [3213]"/>
            </w:pict>
          </mc:Fallback>
        </mc:AlternateContent>
      </w:r>
      <w:r w:rsidRPr="00B24A40">
        <w:rPr>
          <w:noProof/>
          <w:lang w:eastAsia="de-DE"/>
        </w:rPr>
        <mc:AlternateContent>
          <mc:Choice Requires="wps">
            <w:drawing>
              <wp:anchor distT="0" distB="0" distL="114300" distR="114300" simplePos="0" relativeHeight="251660288" behindDoc="0" locked="0" layoutInCell="1" allowOverlap="1" wp14:anchorId="421E23CD" wp14:editId="2D3CFAEB">
                <wp:simplePos x="0" y="0"/>
                <wp:positionH relativeFrom="column">
                  <wp:posOffset>3053080</wp:posOffset>
                </wp:positionH>
                <wp:positionV relativeFrom="paragraph">
                  <wp:posOffset>177800</wp:posOffset>
                </wp:positionV>
                <wp:extent cx="2164080" cy="0"/>
                <wp:effectExtent l="0" t="0" r="0" b="0"/>
                <wp:wrapNone/>
                <wp:docPr id="3" name="Gerade Verbindung 3"/>
                <wp:cNvGraphicFramePr/>
                <a:graphic xmlns:a="http://schemas.openxmlformats.org/drawingml/2006/main">
                  <a:graphicData uri="http://schemas.microsoft.com/office/word/2010/wordprocessingShape">
                    <wps:wsp>
                      <wps:cNvCnPr/>
                      <wps:spPr>
                        <a:xfrm flipV="1">
                          <a:off x="0" y="0"/>
                          <a:ext cx="2164080" cy="0"/>
                        </a:xfrm>
                        <a:prstGeom prst="line">
                          <a:avLst/>
                        </a:prstGeom>
                        <a:noFill/>
                        <a:ln w="9525" cap="flat" cmpd="sng" algn="ctr">
                          <a:solidFill>
                            <a:schemeClr val="tx1"/>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3B4DFA2" id="Gerade Verbindung 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0.4pt,14pt" to="410.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" strokecolor="black [3213]"/>
            </w:pict>
          </mc:Fallback>
        </mc:AlternateContent>
      </w:r>
      <w:r w:rsidR="00BF5646">
        <w:rPr>
          <w:noProof/>
          <w:lang w:eastAsia="de-DE"/>
        </w:rPr>
        <w:t>Olsberg</w:t>
      </w:r>
      <w:r w:rsidRPr="00B24A40">
        <w:rPr>
          <w:noProof/>
          <w:lang w:eastAsia="de-DE"/>
        </w:rPr>
        <w:t xml:space="preserve">, </w:t>
      </w:r>
      <w:r w:rsidRPr="00B24A40">
        <w:t>01.</w:t>
      </w:r>
      <w:r w:rsidR="000E5F2A">
        <w:t>0</w:t>
      </w:r>
      <w:r w:rsidR="00BF5646">
        <w:t>1.2026</w:t>
      </w:r>
    </w:p>
    <w:p w14:paraId="04663141" w14:textId="08DD5D2A" w:rsidR="00723770" w:rsidRPr="00B24A40" w:rsidRDefault="003F3FFD" w:rsidP="009774E6">
      <w:pPr>
        <w:spacing w:after="0" w:line="276" w:lineRule="auto"/>
        <w:ind w:left="50" w:hanging="28"/>
      </w:pPr>
      <w:r w:rsidRPr="003F3FFD">
        <w:rPr>
          <w:i/>
          <w:iCs/>
          <w:sz w:val="20"/>
          <w:szCs w:val="20"/>
        </w:rPr>
        <w:t>Plaats en datum van afgifte</w:t>
      </w:r>
      <w:r w:rsidR="00723770" w:rsidRPr="00723770">
        <w:rPr>
          <w:i/>
          <w:iCs/>
        </w:rPr>
        <w:tab/>
      </w:r>
      <w:r w:rsidR="00723770" w:rsidRPr="00B24A40">
        <w:tab/>
      </w:r>
      <w:r w:rsidR="00723770" w:rsidRPr="00B24A40">
        <w:tab/>
      </w:r>
      <w:r w:rsidR="00723770" w:rsidRPr="009774E6">
        <w:rPr>
          <w:sz w:val="20"/>
          <w:szCs w:val="20"/>
        </w:rPr>
        <w:t xml:space="preserve">          </w:t>
      </w:r>
      <w:r>
        <w:rPr>
          <w:sz w:val="20"/>
          <w:szCs w:val="20"/>
        </w:rPr>
        <w:t xml:space="preserve">   </w:t>
      </w:r>
      <w:r w:rsidRPr="003F3FFD">
        <w:rPr>
          <w:i/>
          <w:iCs/>
          <w:sz w:val="20"/>
          <w:szCs w:val="20"/>
        </w:rPr>
        <w:t>Handtekening</w:t>
      </w:r>
    </w:p>
    <w:sectPr w:rsidR="00723770" w:rsidRPr="00B24A40" w:rsidSect="002D7ED1">
      <w:headerReference w:type="even" r:id="rId9"/>
      <w:headerReference w:type="default" r:id="rId10"/>
      <w:footerReference w:type="even" r:id="rId11"/>
      <w:footerReference w:type="default" r:id="rId12"/>
      <w:headerReference w:type="first" r:id="rId13"/>
      <w:footerReference w:type="first" r:id="rId14"/>
      <w:pgSz w:w="11906" w:h="16838"/>
      <w:pgMar w:top="709" w:right="849" w:bottom="1134" w:left="1417" w:header="0"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3F28A" w14:textId="77777777" w:rsidR="0022071D" w:rsidRDefault="0022071D" w:rsidP="00113980">
      <w:pPr>
        <w:spacing w:after="0" w:line="240" w:lineRule="auto"/>
      </w:pPr>
      <w:r>
        <w:separator/>
      </w:r>
    </w:p>
  </w:endnote>
  <w:endnote w:type="continuationSeparator" w:id="0">
    <w:p w14:paraId="48DEA444" w14:textId="77777777" w:rsidR="0022071D" w:rsidRDefault="0022071D" w:rsidP="001139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Rotis SansSerif Std Light">
    <w:altName w:val="Calibri"/>
    <w:panose1 w:val="00000000000000000000"/>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Myriad Pro">
    <w:altName w:val="Arial"/>
    <w:panose1 w:val="00000000000000000000"/>
    <w:charset w:val="00"/>
    <w:family w:val="swiss"/>
    <w:notTrueType/>
    <w:pitch w:val="variable"/>
    <w:sig w:usb0="00000001" w:usb1="00000001" w:usb2="00000000" w:usb3="00000000" w:csb0="0000019F" w:csb1="00000000"/>
  </w:font>
  <w:font w:name="Gill Sans MT">
    <w:charset w:val="00"/>
    <w:family w:val="swiss"/>
    <w:pitch w:val="variable"/>
    <w:sig w:usb0="00000003" w:usb1="00000000" w:usb2="00000000" w:usb3="00000000" w:csb0="00000003" w:csb1="00000000"/>
  </w:font>
  <w:font w:name="Calibri (text)">
    <w:altName w:val="Calibri"/>
    <w:panose1 w:val="00000000000000000000"/>
    <w:charset w:val="00"/>
    <w:family w:val="roman"/>
    <w:notTrueType/>
    <w:pitch w:val="default"/>
  </w:font>
  <w:font w:name="Casto Light">
    <w:altName w:val="Calibri"/>
    <w:charset w:val="00"/>
    <w:family w:val="auto"/>
    <w:pitch w:val="variable"/>
    <w:sig w:usb0="A00000AF" w:usb1="5000E0FB" w:usb2="00000000" w:usb3="00000000" w:csb0="0000019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F4F2F" w14:textId="77777777" w:rsidR="00BF5646" w:rsidRDefault="00BF564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7B5D7" w14:textId="362D16B3" w:rsidR="00113980" w:rsidRDefault="00113980">
    <w:pPr>
      <w:pStyle w:val="Fuzeile"/>
    </w:pPr>
  </w:p>
  <w:p w14:paraId="1B901400" w14:textId="77777777" w:rsidR="00113980" w:rsidRDefault="00113980" w:rsidP="00113980">
    <w:pPr>
      <w:pStyle w:val="EinfAbs"/>
      <w:suppressAutoHyphens/>
      <w:jc w:val="center"/>
      <w:rPr>
        <w:rFonts w:ascii="Rotis SansSerif Std Light" w:hAnsi="Rotis SansSerif Std Light" w:cs="Rotis SansSerif Std Light"/>
        <w:sz w:val="16"/>
        <w:szCs w:val="16"/>
      </w:rPr>
    </w:pPr>
    <w:r>
      <w:rPr>
        <w:rStyle w:val="9"/>
        <w:noProof/>
        <w:sz w:val="16"/>
        <w:szCs w:val="16"/>
      </w:rPr>
      <w:drawing>
        <wp:inline distT="0" distB="0" distL="0" distR="0" wp14:anchorId="3892A15C" wp14:editId="2640A77D">
          <wp:extent cx="1956391" cy="524265"/>
          <wp:effectExtent l="0" t="0" r="6350" b="9525"/>
          <wp:docPr id="17" name="Grafik 17"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ClipArt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1829" cy="549840"/>
                  </a:xfrm>
                  <a:prstGeom prst="rect">
                    <a:avLst/>
                  </a:prstGeom>
                  <a:noFill/>
                  <a:ln>
                    <a:noFill/>
                  </a:ln>
                </pic:spPr>
              </pic:pic>
            </a:graphicData>
          </a:graphic>
        </wp:inline>
      </w:drawing>
    </w:r>
  </w:p>
  <w:p w14:paraId="76E79832" w14:textId="65878898" w:rsidR="00113980" w:rsidRPr="00113980" w:rsidRDefault="00113980" w:rsidP="00113980">
    <w:pPr>
      <w:pStyle w:val="EinfAbs"/>
      <w:suppressAutoHyphens/>
      <w:jc w:val="center"/>
      <w:rPr>
        <w:rFonts w:ascii="Rotis SansSerif Std Light" w:hAnsi="Rotis SansSerif Std Light" w:cs="Rotis SansSerif Std Light"/>
        <w:sz w:val="16"/>
        <w:szCs w:val="16"/>
      </w:rPr>
    </w:pPr>
    <w:r>
      <w:rPr>
        <w:rFonts w:ascii="Rotis SansSerif Std Light" w:hAnsi="Rotis SansSerif Std Light" w:cs="Rotis SansSerif Std Light"/>
        <w:sz w:val="16"/>
        <w:szCs w:val="16"/>
      </w:rPr>
      <w:t xml:space="preserve">Schulte Home GmbH </w:t>
    </w:r>
    <w:r>
      <w:rPr>
        <w:rFonts w:ascii="Casto Light" w:hAnsi="Casto Light" w:cs="Casto Light"/>
        <w:sz w:val="16"/>
        <w:szCs w:val="16"/>
      </w:rPr>
      <w:t>&amp;</w:t>
    </w:r>
    <w:r>
      <w:rPr>
        <w:rFonts w:ascii="Rotis SansSerif Std Light" w:hAnsi="Rotis SansSerif Std Light" w:cs="Rotis SansSerif Std Light"/>
        <w:sz w:val="16"/>
        <w:szCs w:val="16"/>
      </w:rPr>
      <w:t xml:space="preserve"> Co. KG  </w:t>
    </w:r>
    <w:r>
      <w:rPr>
        <w:rStyle w:val="9"/>
        <w:position w:val="1"/>
        <w:sz w:val="12"/>
        <w:szCs w:val="12"/>
      </w:rPr>
      <w:t>•</w:t>
    </w:r>
    <w:r>
      <w:rPr>
        <w:rStyle w:val="9"/>
        <w:sz w:val="16"/>
        <w:szCs w:val="16"/>
      </w:rPr>
      <w:t xml:space="preserve">  Am Lindhövel 1  </w:t>
    </w:r>
    <w:r>
      <w:rPr>
        <w:rStyle w:val="9"/>
        <w:position w:val="1"/>
        <w:sz w:val="12"/>
        <w:szCs w:val="12"/>
      </w:rPr>
      <w:t>•</w:t>
    </w:r>
    <w:r>
      <w:rPr>
        <w:rStyle w:val="9"/>
        <w:sz w:val="16"/>
        <w:szCs w:val="16"/>
      </w:rPr>
      <w:t xml:space="preserve">  59846 Sundern  </w:t>
    </w:r>
    <w:r>
      <w:rPr>
        <w:rStyle w:val="9"/>
        <w:position w:val="1"/>
        <w:sz w:val="12"/>
        <w:szCs w:val="12"/>
      </w:rPr>
      <w:t>•</w:t>
    </w:r>
    <w:r>
      <w:rPr>
        <w:rStyle w:val="9"/>
        <w:sz w:val="16"/>
        <w:szCs w:val="16"/>
      </w:rPr>
      <w:t xml:space="preserve">  www.schulte.de  </w:t>
    </w:r>
    <w:r>
      <w:rPr>
        <w:rStyle w:val="9"/>
        <w:position w:val="1"/>
        <w:sz w:val="12"/>
        <w:szCs w:val="12"/>
      </w:rPr>
      <w:t>•</w:t>
    </w:r>
    <w:r>
      <w:rPr>
        <w:rStyle w:val="9"/>
        <w:sz w:val="16"/>
        <w:szCs w:val="16"/>
      </w:rPr>
      <w:t xml:space="preserve">  info@schulte.de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DE519" w14:textId="77777777" w:rsidR="00BF5646" w:rsidRDefault="00BF564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2A150" w14:textId="77777777" w:rsidR="0022071D" w:rsidRDefault="0022071D" w:rsidP="00113980">
      <w:pPr>
        <w:spacing w:after="0" w:line="240" w:lineRule="auto"/>
      </w:pPr>
      <w:r>
        <w:separator/>
      </w:r>
    </w:p>
  </w:footnote>
  <w:footnote w:type="continuationSeparator" w:id="0">
    <w:p w14:paraId="6114D6BC" w14:textId="77777777" w:rsidR="0022071D" w:rsidRDefault="0022071D" w:rsidP="001139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A7359" w14:textId="77777777" w:rsidR="00BF5646" w:rsidRDefault="00BF564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1287A" w14:textId="598B763B" w:rsidR="003B7C95" w:rsidRDefault="00BF5646" w:rsidP="00723770">
    <w:pPr>
      <w:keepNext/>
      <w:keepLines/>
      <w:tabs>
        <w:tab w:val="left" w:pos="8160"/>
      </w:tabs>
      <w:spacing w:before="100" w:beforeAutospacing="1" w:after="0" w:line="276" w:lineRule="auto"/>
      <w:outlineLvl w:val="0"/>
      <w:rPr>
        <w:rFonts w:eastAsiaTheme="majorEastAsia" w:cs="Myriad Pro"/>
        <w:b/>
        <w:bCs/>
        <w:color w:val="000000"/>
        <w:sz w:val="40"/>
        <w:szCs w:val="38"/>
      </w:rPr>
    </w:pPr>
    <w:r>
      <w:rPr>
        <w:rFonts w:ascii="Gill Sans MT" w:hAnsi="Gill Sans MT" w:cs="Myriad Pro"/>
        <w:b/>
        <w:bCs/>
        <w:noProof/>
        <w:color w:val="000000"/>
        <w:sz w:val="36"/>
        <w:szCs w:val="36"/>
      </w:rPr>
      <w:drawing>
        <wp:anchor distT="0" distB="0" distL="114300" distR="114300" simplePos="0" relativeHeight="251659264" behindDoc="0" locked="0" layoutInCell="1" allowOverlap="1" wp14:anchorId="019BE092" wp14:editId="57BC0114">
          <wp:simplePos x="0" y="0"/>
          <wp:positionH relativeFrom="column">
            <wp:posOffset>4791075</wp:posOffset>
          </wp:positionH>
          <wp:positionV relativeFrom="paragraph">
            <wp:posOffset>156210</wp:posOffset>
          </wp:positionV>
          <wp:extent cx="1310640" cy="944880"/>
          <wp:effectExtent l="0" t="0" r="3810" b="762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0640" cy="944880"/>
                  </a:xfrm>
                  <a:prstGeom prst="rect">
                    <a:avLst/>
                  </a:prstGeom>
                  <a:noFill/>
                </pic:spPr>
              </pic:pic>
            </a:graphicData>
          </a:graphic>
          <wp14:sizeRelV relativeFrom="margin">
            <wp14:pctHeight>0</wp14:pctHeight>
          </wp14:sizeRelV>
        </wp:anchor>
      </w:drawing>
    </w:r>
  </w:p>
  <w:p w14:paraId="4D54CC72" w14:textId="7504F081" w:rsidR="00723770" w:rsidRDefault="00723770">
    <w:pPr>
      <w:pStyle w:val="Kopfzeile"/>
    </w:pPr>
  </w:p>
  <w:p w14:paraId="5739EE4B" w14:textId="77777777" w:rsidR="00723770" w:rsidRDefault="0072377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F7132" w14:textId="77777777" w:rsidR="00BF5646" w:rsidRDefault="00BF564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223E7"/>
    <w:multiLevelType w:val="hybridMultilevel"/>
    <w:tmpl w:val="16C6FB6A"/>
    <w:lvl w:ilvl="0" w:tplc="C3FAE018">
      <w:start w:val="1"/>
      <w:numFmt w:val="decimal"/>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75B6BAE"/>
    <w:multiLevelType w:val="hybridMultilevel"/>
    <w:tmpl w:val="9006BBC2"/>
    <w:lvl w:ilvl="0" w:tplc="0407000F">
      <w:start w:val="1"/>
      <w:numFmt w:val="decimal"/>
      <w:lvlText w:val="%1."/>
      <w:lvlJc w:val="left"/>
      <w:pPr>
        <w:ind w:left="382" w:hanging="360"/>
      </w:pPr>
    </w:lvl>
    <w:lvl w:ilvl="1" w:tplc="04070019" w:tentative="1">
      <w:start w:val="1"/>
      <w:numFmt w:val="lowerLetter"/>
      <w:lvlText w:val="%2."/>
      <w:lvlJc w:val="left"/>
      <w:pPr>
        <w:ind w:left="1102" w:hanging="360"/>
      </w:pPr>
    </w:lvl>
    <w:lvl w:ilvl="2" w:tplc="0407001B" w:tentative="1">
      <w:start w:val="1"/>
      <w:numFmt w:val="lowerRoman"/>
      <w:lvlText w:val="%3."/>
      <w:lvlJc w:val="right"/>
      <w:pPr>
        <w:ind w:left="1822" w:hanging="180"/>
      </w:pPr>
    </w:lvl>
    <w:lvl w:ilvl="3" w:tplc="0407000F" w:tentative="1">
      <w:start w:val="1"/>
      <w:numFmt w:val="decimal"/>
      <w:lvlText w:val="%4."/>
      <w:lvlJc w:val="left"/>
      <w:pPr>
        <w:ind w:left="2542" w:hanging="360"/>
      </w:pPr>
    </w:lvl>
    <w:lvl w:ilvl="4" w:tplc="04070019" w:tentative="1">
      <w:start w:val="1"/>
      <w:numFmt w:val="lowerLetter"/>
      <w:lvlText w:val="%5."/>
      <w:lvlJc w:val="left"/>
      <w:pPr>
        <w:ind w:left="3262" w:hanging="360"/>
      </w:pPr>
    </w:lvl>
    <w:lvl w:ilvl="5" w:tplc="0407001B" w:tentative="1">
      <w:start w:val="1"/>
      <w:numFmt w:val="lowerRoman"/>
      <w:lvlText w:val="%6."/>
      <w:lvlJc w:val="right"/>
      <w:pPr>
        <w:ind w:left="3982" w:hanging="180"/>
      </w:pPr>
    </w:lvl>
    <w:lvl w:ilvl="6" w:tplc="0407000F" w:tentative="1">
      <w:start w:val="1"/>
      <w:numFmt w:val="decimal"/>
      <w:lvlText w:val="%7."/>
      <w:lvlJc w:val="left"/>
      <w:pPr>
        <w:ind w:left="4702" w:hanging="360"/>
      </w:pPr>
    </w:lvl>
    <w:lvl w:ilvl="7" w:tplc="04070019" w:tentative="1">
      <w:start w:val="1"/>
      <w:numFmt w:val="lowerLetter"/>
      <w:lvlText w:val="%8."/>
      <w:lvlJc w:val="left"/>
      <w:pPr>
        <w:ind w:left="5422" w:hanging="360"/>
      </w:pPr>
    </w:lvl>
    <w:lvl w:ilvl="8" w:tplc="0407001B" w:tentative="1">
      <w:start w:val="1"/>
      <w:numFmt w:val="lowerRoman"/>
      <w:lvlText w:val="%9."/>
      <w:lvlJc w:val="right"/>
      <w:pPr>
        <w:ind w:left="6142" w:hanging="180"/>
      </w:pPr>
    </w:lvl>
  </w:abstractNum>
  <w:abstractNum w:abstractNumId="2" w15:restartNumberingAfterBreak="0">
    <w:nsid w:val="08BE01E5"/>
    <w:multiLevelType w:val="multilevel"/>
    <w:tmpl w:val="946A0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864CB5"/>
    <w:multiLevelType w:val="hybridMultilevel"/>
    <w:tmpl w:val="A13ADA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F8765E8"/>
    <w:multiLevelType w:val="hybridMultilevel"/>
    <w:tmpl w:val="712E4D0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5958E3"/>
    <w:multiLevelType w:val="multilevel"/>
    <w:tmpl w:val="DD9C539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11F3559B"/>
    <w:multiLevelType w:val="hybridMultilevel"/>
    <w:tmpl w:val="DBAAC154"/>
    <w:lvl w:ilvl="0" w:tplc="392E2AD6">
      <w:start w:val="1"/>
      <w:numFmt w:val="decimal"/>
      <w:lvlText w:val="%1."/>
      <w:lvlJc w:val="left"/>
      <w:pPr>
        <w:ind w:left="442" w:hanging="360"/>
      </w:pPr>
      <w:rPr>
        <w:rFonts w:hint="default"/>
      </w:rPr>
    </w:lvl>
    <w:lvl w:ilvl="1" w:tplc="04070019" w:tentative="1">
      <w:start w:val="1"/>
      <w:numFmt w:val="lowerLetter"/>
      <w:lvlText w:val="%2."/>
      <w:lvlJc w:val="left"/>
      <w:pPr>
        <w:ind w:left="1162" w:hanging="360"/>
      </w:pPr>
    </w:lvl>
    <w:lvl w:ilvl="2" w:tplc="0407001B" w:tentative="1">
      <w:start w:val="1"/>
      <w:numFmt w:val="lowerRoman"/>
      <w:lvlText w:val="%3."/>
      <w:lvlJc w:val="right"/>
      <w:pPr>
        <w:ind w:left="1882" w:hanging="180"/>
      </w:pPr>
    </w:lvl>
    <w:lvl w:ilvl="3" w:tplc="0407000F" w:tentative="1">
      <w:start w:val="1"/>
      <w:numFmt w:val="decimal"/>
      <w:lvlText w:val="%4."/>
      <w:lvlJc w:val="left"/>
      <w:pPr>
        <w:ind w:left="2602" w:hanging="360"/>
      </w:pPr>
    </w:lvl>
    <w:lvl w:ilvl="4" w:tplc="04070019" w:tentative="1">
      <w:start w:val="1"/>
      <w:numFmt w:val="lowerLetter"/>
      <w:lvlText w:val="%5."/>
      <w:lvlJc w:val="left"/>
      <w:pPr>
        <w:ind w:left="3322" w:hanging="360"/>
      </w:pPr>
    </w:lvl>
    <w:lvl w:ilvl="5" w:tplc="0407001B" w:tentative="1">
      <w:start w:val="1"/>
      <w:numFmt w:val="lowerRoman"/>
      <w:lvlText w:val="%6."/>
      <w:lvlJc w:val="right"/>
      <w:pPr>
        <w:ind w:left="4042" w:hanging="180"/>
      </w:pPr>
    </w:lvl>
    <w:lvl w:ilvl="6" w:tplc="0407000F" w:tentative="1">
      <w:start w:val="1"/>
      <w:numFmt w:val="decimal"/>
      <w:lvlText w:val="%7."/>
      <w:lvlJc w:val="left"/>
      <w:pPr>
        <w:ind w:left="4762" w:hanging="360"/>
      </w:pPr>
    </w:lvl>
    <w:lvl w:ilvl="7" w:tplc="04070019" w:tentative="1">
      <w:start w:val="1"/>
      <w:numFmt w:val="lowerLetter"/>
      <w:lvlText w:val="%8."/>
      <w:lvlJc w:val="left"/>
      <w:pPr>
        <w:ind w:left="5482" w:hanging="360"/>
      </w:pPr>
    </w:lvl>
    <w:lvl w:ilvl="8" w:tplc="0407001B" w:tentative="1">
      <w:start w:val="1"/>
      <w:numFmt w:val="lowerRoman"/>
      <w:lvlText w:val="%9."/>
      <w:lvlJc w:val="right"/>
      <w:pPr>
        <w:ind w:left="6202" w:hanging="180"/>
      </w:pPr>
    </w:lvl>
  </w:abstractNum>
  <w:abstractNum w:abstractNumId="7" w15:restartNumberingAfterBreak="0">
    <w:nsid w:val="1771029B"/>
    <w:multiLevelType w:val="hybridMultilevel"/>
    <w:tmpl w:val="2BBE916A"/>
    <w:lvl w:ilvl="0" w:tplc="A9221926">
      <w:start w:val="1"/>
      <w:numFmt w:val="decimal"/>
      <w:lvlText w:val="%1."/>
      <w:lvlJc w:val="left"/>
      <w:pPr>
        <w:ind w:left="28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13523C7"/>
    <w:multiLevelType w:val="hybridMultilevel"/>
    <w:tmpl w:val="A8986380"/>
    <w:lvl w:ilvl="0" w:tplc="C838C7C4">
      <w:start w:val="1"/>
      <w:numFmt w:val="decimal"/>
      <w:lvlText w:val="(%1)"/>
      <w:lvlJc w:val="left"/>
      <w:pPr>
        <w:ind w:left="405" w:hanging="405"/>
      </w:pPr>
      <w:rPr>
        <w:rFonts w:hint="default"/>
      </w:rPr>
    </w:lvl>
    <w:lvl w:ilvl="1" w:tplc="B0506CB4">
      <w:start w:val="1"/>
      <w:numFmt w:val="decimal"/>
      <w:lvlText w:val="%2."/>
      <w:lvlJc w:val="left"/>
      <w:pPr>
        <w:ind w:left="1080" w:hanging="360"/>
      </w:pPr>
      <w:rPr>
        <w:rFonts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271D2B99"/>
    <w:multiLevelType w:val="multilevel"/>
    <w:tmpl w:val="CAD28A64"/>
    <w:lvl w:ilvl="0">
      <w:start w:val="1"/>
      <w:numFmt w:val="decimal"/>
      <w:lvlText w:val="%1."/>
      <w:lvlJc w:val="left"/>
      <w:pPr>
        <w:ind w:left="720" w:hanging="360"/>
      </w:pPr>
      <w:rPr>
        <w:rFonts w:hint="default"/>
      </w:rPr>
    </w:lvl>
    <w:lvl w:ilvl="1">
      <w:start w:val="1"/>
      <w:numFmt w:val="decimal"/>
      <w:isLgl/>
      <w:lvlText w:val="%1.%2"/>
      <w:lvlJc w:val="left"/>
      <w:pPr>
        <w:ind w:left="840" w:hanging="420"/>
      </w:pPr>
      <w:rPr>
        <w:rFonts w:hint="default"/>
        <w:color w:val="000000"/>
      </w:rPr>
    </w:lvl>
    <w:lvl w:ilvl="2">
      <w:start w:val="1"/>
      <w:numFmt w:val="decimal"/>
      <w:isLgl/>
      <w:lvlText w:val="%1.%2.%3"/>
      <w:lvlJc w:val="left"/>
      <w:pPr>
        <w:ind w:left="1200" w:hanging="720"/>
      </w:pPr>
      <w:rPr>
        <w:rFonts w:hint="default"/>
        <w:color w:val="000000"/>
      </w:rPr>
    </w:lvl>
    <w:lvl w:ilvl="3">
      <w:start w:val="1"/>
      <w:numFmt w:val="decimal"/>
      <w:isLgl/>
      <w:lvlText w:val="%1.%2.%3.%4"/>
      <w:lvlJc w:val="left"/>
      <w:pPr>
        <w:ind w:left="1260" w:hanging="720"/>
      </w:pPr>
      <w:rPr>
        <w:rFonts w:hint="default"/>
        <w:color w:val="000000"/>
      </w:rPr>
    </w:lvl>
    <w:lvl w:ilvl="4">
      <w:start w:val="1"/>
      <w:numFmt w:val="decimal"/>
      <w:isLgl/>
      <w:lvlText w:val="%1.%2.%3.%4.%5"/>
      <w:lvlJc w:val="left"/>
      <w:pPr>
        <w:ind w:left="1680" w:hanging="1080"/>
      </w:pPr>
      <w:rPr>
        <w:rFonts w:hint="default"/>
        <w:color w:val="000000"/>
      </w:rPr>
    </w:lvl>
    <w:lvl w:ilvl="5">
      <w:start w:val="1"/>
      <w:numFmt w:val="decimal"/>
      <w:isLgl/>
      <w:lvlText w:val="%1.%2.%3.%4.%5.%6"/>
      <w:lvlJc w:val="left"/>
      <w:pPr>
        <w:ind w:left="1740" w:hanging="1080"/>
      </w:pPr>
      <w:rPr>
        <w:rFonts w:hint="default"/>
        <w:color w:val="000000"/>
      </w:rPr>
    </w:lvl>
    <w:lvl w:ilvl="6">
      <w:start w:val="1"/>
      <w:numFmt w:val="decimal"/>
      <w:isLgl/>
      <w:lvlText w:val="%1.%2.%3.%4.%5.%6.%7"/>
      <w:lvlJc w:val="left"/>
      <w:pPr>
        <w:ind w:left="2160" w:hanging="1440"/>
      </w:pPr>
      <w:rPr>
        <w:rFonts w:hint="default"/>
        <w:color w:val="000000"/>
      </w:rPr>
    </w:lvl>
    <w:lvl w:ilvl="7">
      <w:start w:val="1"/>
      <w:numFmt w:val="decimal"/>
      <w:isLgl/>
      <w:lvlText w:val="%1.%2.%3.%4.%5.%6.%7.%8"/>
      <w:lvlJc w:val="left"/>
      <w:pPr>
        <w:ind w:left="2220" w:hanging="1440"/>
      </w:pPr>
      <w:rPr>
        <w:rFonts w:hint="default"/>
        <w:color w:val="000000"/>
      </w:rPr>
    </w:lvl>
    <w:lvl w:ilvl="8">
      <w:start w:val="1"/>
      <w:numFmt w:val="decimal"/>
      <w:isLgl/>
      <w:lvlText w:val="%1.%2.%3.%4.%5.%6.%7.%8.%9"/>
      <w:lvlJc w:val="left"/>
      <w:pPr>
        <w:ind w:left="2280" w:hanging="1440"/>
      </w:pPr>
      <w:rPr>
        <w:rFonts w:hint="default"/>
        <w:color w:val="000000"/>
      </w:rPr>
    </w:lvl>
  </w:abstractNum>
  <w:abstractNum w:abstractNumId="10" w15:restartNumberingAfterBreak="0">
    <w:nsid w:val="31BF1B58"/>
    <w:multiLevelType w:val="hybridMultilevel"/>
    <w:tmpl w:val="90A0E86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32EE20A7"/>
    <w:multiLevelType w:val="multilevel"/>
    <w:tmpl w:val="CAD28A64"/>
    <w:lvl w:ilvl="0">
      <w:start w:val="1"/>
      <w:numFmt w:val="decimal"/>
      <w:lvlText w:val="%1."/>
      <w:lvlJc w:val="left"/>
      <w:pPr>
        <w:ind w:left="720" w:hanging="360"/>
      </w:pPr>
      <w:rPr>
        <w:rFonts w:hint="default"/>
      </w:rPr>
    </w:lvl>
    <w:lvl w:ilvl="1">
      <w:start w:val="1"/>
      <w:numFmt w:val="decimal"/>
      <w:isLgl/>
      <w:lvlText w:val="%1.%2"/>
      <w:lvlJc w:val="left"/>
      <w:pPr>
        <w:ind w:left="840" w:hanging="420"/>
      </w:pPr>
      <w:rPr>
        <w:rFonts w:hint="default"/>
        <w:color w:val="000000"/>
      </w:rPr>
    </w:lvl>
    <w:lvl w:ilvl="2">
      <w:start w:val="1"/>
      <w:numFmt w:val="decimal"/>
      <w:isLgl/>
      <w:lvlText w:val="%1.%2.%3"/>
      <w:lvlJc w:val="left"/>
      <w:pPr>
        <w:ind w:left="1200" w:hanging="720"/>
      </w:pPr>
      <w:rPr>
        <w:rFonts w:hint="default"/>
        <w:color w:val="000000"/>
      </w:rPr>
    </w:lvl>
    <w:lvl w:ilvl="3">
      <w:start w:val="1"/>
      <w:numFmt w:val="decimal"/>
      <w:isLgl/>
      <w:lvlText w:val="%1.%2.%3.%4"/>
      <w:lvlJc w:val="left"/>
      <w:pPr>
        <w:ind w:left="1260" w:hanging="720"/>
      </w:pPr>
      <w:rPr>
        <w:rFonts w:hint="default"/>
        <w:color w:val="000000"/>
      </w:rPr>
    </w:lvl>
    <w:lvl w:ilvl="4">
      <w:start w:val="1"/>
      <w:numFmt w:val="decimal"/>
      <w:isLgl/>
      <w:lvlText w:val="%1.%2.%3.%4.%5"/>
      <w:lvlJc w:val="left"/>
      <w:pPr>
        <w:ind w:left="1680" w:hanging="1080"/>
      </w:pPr>
      <w:rPr>
        <w:rFonts w:hint="default"/>
        <w:color w:val="000000"/>
      </w:rPr>
    </w:lvl>
    <w:lvl w:ilvl="5">
      <w:start w:val="1"/>
      <w:numFmt w:val="decimal"/>
      <w:isLgl/>
      <w:lvlText w:val="%1.%2.%3.%4.%5.%6"/>
      <w:lvlJc w:val="left"/>
      <w:pPr>
        <w:ind w:left="1740" w:hanging="1080"/>
      </w:pPr>
      <w:rPr>
        <w:rFonts w:hint="default"/>
        <w:color w:val="000000"/>
      </w:rPr>
    </w:lvl>
    <w:lvl w:ilvl="6">
      <w:start w:val="1"/>
      <w:numFmt w:val="decimal"/>
      <w:isLgl/>
      <w:lvlText w:val="%1.%2.%3.%4.%5.%6.%7"/>
      <w:lvlJc w:val="left"/>
      <w:pPr>
        <w:ind w:left="2160" w:hanging="1440"/>
      </w:pPr>
      <w:rPr>
        <w:rFonts w:hint="default"/>
        <w:color w:val="000000"/>
      </w:rPr>
    </w:lvl>
    <w:lvl w:ilvl="7">
      <w:start w:val="1"/>
      <w:numFmt w:val="decimal"/>
      <w:isLgl/>
      <w:lvlText w:val="%1.%2.%3.%4.%5.%6.%7.%8"/>
      <w:lvlJc w:val="left"/>
      <w:pPr>
        <w:ind w:left="2220" w:hanging="1440"/>
      </w:pPr>
      <w:rPr>
        <w:rFonts w:hint="default"/>
        <w:color w:val="000000"/>
      </w:rPr>
    </w:lvl>
    <w:lvl w:ilvl="8">
      <w:start w:val="1"/>
      <w:numFmt w:val="decimal"/>
      <w:isLgl/>
      <w:lvlText w:val="%1.%2.%3.%4.%5.%6.%7.%8.%9"/>
      <w:lvlJc w:val="left"/>
      <w:pPr>
        <w:ind w:left="2280" w:hanging="1440"/>
      </w:pPr>
      <w:rPr>
        <w:rFonts w:hint="default"/>
        <w:color w:val="000000"/>
      </w:rPr>
    </w:lvl>
  </w:abstractNum>
  <w:abstractNum w:abstractNumId="12" w15:restartNumberingAfterBreak="0">
    <w:nsid w:val="39343FF6"/>
    <w:multiLevelType w:val="hybridMultilevel"/>
    <w:tmpl w:val="265CDE8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9360788"/>
    <w:multiLevelType w:val="hybridMultilevel"/>
    <w:tmpl w:val="6E3EC70A"/>
    <w:lvl w:ilvl="0" w:tplc="0407000F">
      <w:start w:val="8"/>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A51074F"/>
    <w:multiLevelType w:val="hybridMultilevel"/>
    <w:tmpl w:val="8CB6A342"/>
    <w:lvl w:ilvl="0" w:tplc="B0C4DD8A">
      <w:start w:val="1"/>
      <w:numFmt w:val="decimal"/>
      <w:lvlText w:val="%1."/>
      <w:lvlJc w:val="left"/>
      <w:pPr>
        <w:ind w:left="643" w:hanging="360"/>
      </w:pPr>
      <w:rPr>
        <w:rFonts w:hint="default"/>
        <w:b/>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495E75"/>
    <w:multiLevelType w:val="hybridMultilevel"/>
    <w:tmpl w:val="F9028AF0"/>
    <w:lvl w:ilvl="0" w:tplc="2FA41084">
      <w:start w:val="1"/>
      <w:numFmt w:val="lowerLetter"/>
      <w:lvlText w:val="%1)"/>
      <w:lvlJc w:val="left"/>
      <w:pPr>
        <w:ind w:left="420" w:hanging="360"/>
      </w:pPr>
      <w:rPr>
        <w:rFonts w:hint="default"/>
      </w:rPr>
    </w:lvl>
    <w:lvl w:ilvl="1" w:tplc="04070019" w:tentative="1">
      <w:start w:val="1"/>
      <w:numFmt w:val="lowerLetter"/>
      <w:lvlText w:val="%2."/>
      <w:lvlJc w:val="left"/>
      <w:pPr>
        <w:ind w:left="1140" w:hanging="360"/>
      </w:pPr>
    </w:lvl>
    <w:lvl w:ilvl="2" w:tplc="0407001B" w:tentative="1">
      <w:start w:val="1"/>
      <w:numFmt w:val="lowerRoman"/>
      <w:lvlText w:val="%3."/>
      <w:lvlJc w:val="right"/>
      <w:pPr>
        <w:ind w:left="1860" w:hanging="180"/>
      </w:pPr>
    </w:lvl>
    <w:lvl w:ilvl="3" w:tplc="0407000F" w:tentative="1">
      <w:start w:val="1"/>
      <w:numFmt w:val="decimal"/>
      <w:lvlText w:val="%4."/>
      <w:lvlJc w:val="left"/>
      <w:pPr>
        <w:ind w:left="2580" w:hanging="360"/>
      </w:pPr>
    </w:lvl>
    <w:lvl w:ilvl="4" w:tplc="04070019" w:tentative="1">
      <w:start w:val="1"/>
      <w:numFmt w:val="lowerLetter"/>
      <w:lvlText w:val="%5."/>
      <w:lvlJc w:val="left"/>
      <w:pPr>
        <w:ind w:left="3300" w:hanging="360"/>
      </w:pPr>
    </w:lvl>
    <w:lvl w:ilvl="5" w:tplc="0407001B" w:tentative="1">
      <w:start w:val="1"/>
      <w:numFmt w:val="lowerRoman"/>
      <w:lvlText w:val="%6."/>
      <w:lvlJc w:val="right"/>
      <w:pPr>
        <w:ind w:left="4020" w:hanging="180"/>
      </w:pPr>
    </w:lvl>
    <w:lvl w:ilvl="6" w:tplc="0407000F" w:tentative="1">
      <w:start w:val="1"/>
      <w:numFmt w:val="decimal"/>
      <w:lvlText w:val="%7."/>
      <w:lvlJc w:val="left"/>
      <w:pPr>
        <w:ind w:left="4740" w:hanging="360"/>
      </w:pPr>
    </w:lvl>
    <w:lvl w:ilvl="7" w:tplc="04070019" w:tentative="1">
      <w:start w:val="1"/>
      <w:numFmt w:val="lowerLetter"/>
      <w:lvlText w:val="%8."/>
      <w:lvlJc w:val="left"/>
      <w:pPr>
        <w:ind w:left="5460" w:hanging="360"/>
      </w:pPr>
    </w:lvl>
    <w:lvl w:ilvl="8" w:tplc="0407001B" w:tentative="1">
      <w:start w:val="1"/>
      <w:numFmt w:val="lowerRoman"/>
      <w:lvlText w:val="%9."/>
      <w:lvlJc w:val="right"/>
      <w:pPr>
        <w:ind w:left="6180" w:hanging="180"/>
      </w:pPr>
    </w:lvl>
  </w:abstractNum>
  <w:abstractNum w:abstractNumId="16" w15:restartNumberingAfterBreak="0">
    <w:nsid w:val="46F574E6"/>
    <w:multiLevelType w:val="multilevel"/>
    <w:tmpl w:val="DD9C539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7" w15:restartNumberingAfterBreak="0">
    <w:nsid w:val="47BB1102"/>
    <w:multiLevelType w:val="hybridMultilevel"/>
    <w:tmpl w:val="76ECD2C8"/>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4B263B16"/>
    <w:multiLevelType w:val="hybridMultilevel"/>
    <w:tmpl w:val="D39E046A"/>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A63F58"/>
    <w:multiLevelType w:val="multilevel"/>
    <w:tmpl w:val="DD9C539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0" w15:restartNumberingAfterBreak="0">
    <w:nsid w:val="54615712"/>
    <w:multiLevelType w:val="hybridMultilevel"/>
    <w:tmpl w:val="22440CDC"/>
    <w:lvl w:ilvl="0" w:tplc="A9221926">
      <w:start w:val="1"/>
      <w:numFmt w:val="decimal"/>
      <w:lvlText w:val="%1."/>
      <w:lvlJc w:val="left"/>
      <w:pPr>
        <w:ind w:left="284" w:hanging="360"/>
      </w:pPr>
      <w:rPr>
        <w:rFonts w:hint="default"/>
      </w:rPr>
    </w:lvl>
    <w:lvl w:ilvl="1" w:tplc="04070019" w:tentative="1">
      <w:start w:val="1"/>
      <w:numFmt w:val="lowerLetter"/>
      <w:lvlText w:val="%2."/>
      <w:lvlJc w:val="left"/>
      <w:pPr>
        <w:ind w:left="1004" w:hanging="360"/>
      </w:pPr>
    </w:lvl>
    <w:lvl w:ilvl="2" w:tplc="0407001B" w:tentative="1">
      <w:start w:val="1"/>
      <w:numFmt w:val="lowerRoman"/>
      <w:lvlText w:val="%3."/>
      <w:lvlJc w:val="right"/>
      <w:pPr>
        <w:ind w:left="1724" w:hanging="180"/>
      </w:pPr>
    </w:lvl>
    <w:lvl w:ilvl="3" w:tplc="0407000F" w:tentative="1">
      <w:start w:val="1"/>
      <w:numFmt w:val="decimal"/>
      <w:lvlText w:val="%4."/>
      <w:lvlJc w:val="left"/>
      <w:pPr>
        <w:ind w:left="2444" w:hanging="360"/>
      </w:pPr>
    </w:lvl>
    <w:lvl w:ilvl="4" w:tplc="04070019" w:tentative="1">
      <w:start w:val="1"/>
      <w:numFmt w:val="lowerLetter"/>
      <w:lvlText w:val="%5."/>
      <w:lvlJc w:val="left"/>
      <w:pPr>
        <w:ind w:left="3164" w:hanging="360"/>
      </w:pPr>
    </w:lvl>
    <w:lvl w:ilvl="5" w:tplc="0407001B" w:tentative="1">
      <w:start w:val="1"/>
      <w:numFmt w:val="lowerRoman"/>
      <w:lvlText w:val="%6."/>
      <w:lvlJc w:val="right"/>
      <w:pPr>
        <w:ind w:left="3884" w:hanging="180"/>
      </w:pPr>
    </w:lvl>
    <w:lvl w:ilvl="6" w:tplc="0407000F" w:tentative="1">
      <w:start w:val="1"/>
      <w:numFmt w:val="decimal"/>
      <w:lvlText w:val="%7."/>
      <w:lvlJc w:val="left"/>
      <w:pPr>
        <w:ind w:left="4604" w:hanging="360"/>
      </w:pPr>
    </w:lvl>
    <w:lvl w:ilvl="7" w:tplc="04070019" w:tentative="1">
      <w:start w:val="1"/>
      <w:numFmt w:val="lowerLetter"/>
      <w:lvlText w:val="%8."/>
      <w:lvlJc w:val="left"/>
      <w:pPr>
        <w:ind w:left="5324" w:hanging="360"/>
      </w:pPr>
    </w:lvl>
    <w:lvl w:ilvl="8" w:tplc="0407001B" w:tentative="1">
      <w:start w:val="1"/>
      <w:numFmt w:val="lowerRoman"/>
      <w:lvlText w:val="%9."/>
      <w:lvlJc w:val="right"/>
      <w:pPr>
        <w:ind w:left="6044" w:hanging="180"/>
      </w:pPr>
    </w:lvl>
  </w:abstractNum>
  <w:abstractNum w:abstractNumId="21" w15:restartNumberingAfterBreak="0">
    <w:nsid w:val="555E3CBD"/>
    <w:multiLevelType w:val="multilevel"/>
    <w:tmpl w:val="CAD28A64"/>
    <w:lvl w:ilvl="0">
      <w:start w:val="1"/>
      <w:numFmt w:val="decimal"/>
      <w:lvlText w:val="%1."/>
      <w:lvlJc w:val="left"/>
      <w:pPr>
        <w:ind w:left="218" w:hanging="360"/>
      </w:pPr>
      <w:rPr>
        <w:rFonts w:hint="default"/>
      </w:rPr>
    </w:lvl>
    <w:lvl w:ilvl="1">
      <w:start w:val="1"/>
      <w:numFmt w:val="decimal"/>
      <w:isLgl/>
      <w:lvlText w:val="%1.%2"/>
      <w:lvlJc w:val="left"/>
      <w:pPr>
        <w:ind w:left="338" w:hanging="420"/>
      </w:pPr>
      <w:rPr>
        <w:rFonts w:hint="default"/>
        <w:color w:val="000000"/>
      </w:rPr>
    </w:lvl>
    <w:lvl w:ilvl="2">
      <w:start w:val="1"/>
      <w:numFmt w:val="decimal"/>
      <w:isLgl/>
      <w:lvlText w:val="%1.%2.%3"/>
      <w:lvlJc w:val="left"/>
      <w:pPr>
        <w:ind w:left="698" w:hanging="720"/>
      </w:pPr>
      <w:rPr>
        <w:rFonts w:hint="default"/>
        <w:color w:val="000000"/>
      </w:rPr>
    </w:lvl>
    <w:lvl w:ilvl="3">
      <w:start w:val="1"/>
      <w:numFmt w:val="decimal"/>
      <w:isLgl/>
      <w:lvlText w:val="%1.%2.%3.%4"/>
      <w:lvlJc w:val="left"/>
      <w:pPr>
        <w:ind w:left="758" w:hanging="720"/>
      </w:pPr>
      <w:rPr>
        <w:rFonts w:hint="default"/>
        <w:color w:val="000000"/>
      </w:rPr>
    </w:lvl>
    <w:lvl w:ilvl="4">
      <w:start w:val="1"/>
      <w:numFmt w:val="decimal"/>
      <w:isLgl/>
      <w:lvlText w:val="%1.%2.%3.%4.%5"/>
      <w:lvlJc w:val="left"/>
      <w:pPr>
        <w:ind w:left="1178" w:hanging="1080"/>
      </w:pPr>
      <w:rPr>
        <w:rFonts w:hint="default"/>
        <w:color w:val="000000"/>
      </w:rPr>
    </w:lvl>
    <w:lvl w:ilvl="5">
      <w:start w:val="1"/>
      <w:numFmt w:val="decimal"/>
      <w:isLgl/>
      <w:lvlText w:val="%1.%2.%3.%4.%5.%6"/>
      <w:lvlJc w:val="left"/>
      <w:pPr>
        <w:ind w:left="1238" w:hanging="1080"/>
      </w:pPr>
      <w:rPr>
        <w:rFonts w:hint="default"/>
        <w:color w:val="000000"/>
      </w:rPr>
    </w:lvl>
    <w:lvl w:ilvl="6">
      <w:start w:val="1"/>
      <w:numFmt w:val="decimal"/>
      <w:isLgl/>
      <w:lvlText w:val="%1.%2.%3.%4.%5.%6.%7"/>
      <w:lvlJc w:val="left"/>
      <w:pPr>
        <w:ind w:left="1658" w:hanging="1440"/>
      </w:pPr>
      <w:rPr>
        <w:rFonts w:hint="default"/>
        <w:color w:val="000000"/>
      </w:rPr>
    </w:lvl>
    <w:lvl w:ilvl="7">
      <w:start w:val="1"/>
      <w:numFmt w:val="decimal"/>
      <w:isLgl/>
      <w:lvlText w:val="%1.%2.%3.%4.%5.%6.%7.%8"/>
      <w:lvlJc w:val="left"/>
      <w:pPr>
        <w:ind w:left="1718" w:hanging="1440"/>
      </w:pPr>
      <w:rPr>
        <w:rFonts w:hint="default"/>
        <w:color w:val="000000"/>
      </w:rPr>
    </w:lvl>
    <w:lvl w:ilvl="8">
      <w:start w:val="1"/>
      <w:numFmt w:val="decimal"/>
      <w:isLgl/>
      <w:lvlText w:val="%1.%2.%3.%4.%5.%6.%7.%8.%9"/>
      <w:lvlJc w:val="left"/>
      <w:pPr>
        <w:ind w:left="1778" w:hanging="1440"/>
      </w:pPr>
      <w:rPr>
        <w:rFonts w:hint="default"/>
        <w:color w:val="000000"/>
      </w:rPr>
    </w:lvl>
  </w:abstractNum>
  <w:abstractNum w:abstractNumId="22" w15:restartNumberingAfterBreak="0">
    <w:nsid w:val="558D4212"/>
    <w:multiLevelType w:val="multilevel"/>
    <w:tmpl w:val="024C8EF4"/>
    <w:lvl w:ilvl="0">
      <w:start w:val="1"/>
      <w:numFmt w:val="bullet"/>
      <w:lvlText w:val=""/>
      <w:lvlJc w:val="left"/>
      <w:pPr>
        <w:tabs>
          <w:tab w:val="num" w:pos="312"/>
        </w:tabs>
        <w:ind w:left="312" w:hanging="360"/>
      </w:pPr>
      <w:rPr>
        <w:rFonts w:ascii="Symbol" w:hAnsi="Symbol" w:hint="default"/>
        <w:sz w:val="20"/>
      </w:rPr>
    </w:lvl>
    <w:lvl w:ilvl="1" w:tentative="1">
      <w:start w:val="1"/>
      <w:numFmt w:val="bullet"/>
      <w:lvlText w:val=""/>
      <w:lvlJc w:val="left"/>
      <w:pPr>
        <w:tabs>
          <w:tab w:val="num" w:pos="1032"/>
        </w:tabs>
        <w:ind w:left="1032" w:hanging="360"/>
      </w:pPr>
      <w:rPr>
        <w:rFonts w:ascii="Symbol" w:hAnsi="Symbol" w:hint="default"/>
        <w:sz w:val="20"/>
      </w:rPr>
    </w:lvl>
    <w:lvl w:ilvl="2" w:tentative="1">
      <w:start w:val="1"/>
      <w:numFmt w:val="bullet"/>
      <w:lvlText w:val=""/>
      <w:lvlJc w:val="left"/>
      <w:pPr>
        <w:tabs>
          <w:tab w:val="num" w:pos="1752"/>
        </w:tabs>
        <w:ind w:left="1752" w:hanging="360"/>
      </w:pPr>
      <w:rPr>
        <w:rFonts w:ascii="Symbol" w:hAnsi="Symbol" w:hint="default"/>
        <w:sz w:val="20"/>
      </w:rPr>
    </w:lvl>
    <w:lvl w:ilvl="3" w:tentative="1">
      <w:start w:val="1"/>
      <w:numFmt w:val="bullet"/>
      <w:lvlText w:val=""/>
      <w:lvlJc w:val="left"/>
      <w:pPr>
        <w:tabs>
          <w:tab w:val="num" w:pos="2472"/>
        </w:tabs>
        <w:ind w:left="2472" w:hanging="360"/>
      </w:pPr>
      <w:rPr>
        <w:rFonts w:ascii="Symbol" w:hAnsi="Symbol" w:hint="default"/>
        <w:sz w:val="20"/>
      </w:rPr>
    </w:lvl>
    <w:lvl w:ilvl="4" w:tentative="1">
      <w:start w:val="1"/>
      <w:numFmt w:val="bullet"/>
      <w:lvlText w:val=""/>
      <w:lvlJc w:val="left"/>
      <w:pPr>
        <w:tabs>
          <w:tab w:val="num" w:pos="3192"/>
        </w:tabs>
        <w:ind w:left="3192" w:hanging="360"/>
      </w:pPr>
      <w:rPr>
        <w:rFonts w:ascii="Symbol" w:hAnsi="Symbol" w:hint="default"/>
        <w:sz w:val="20"/>
      </w:rPr>
    </w:lvl>
    <w:lvl w:ilvl="5" w:tentative="1">
      <w:start w:val="1"/>
      <w:numFmt w:val="bullet"/>
      <w:lvlText w:val=""/>
      <w:lvlJc w:val="left"/>
      <w:pPr>
        <w:tabs>
          <w:tab w:val="num" w:pos="3912"/>
        </w:tabs>
        <w:ind w:left="3912" w:hanging="360"/>
      </w:pPr>
      <w:rPr>
        <w:rFonts w:ascii="Symbol" w:hAnsi="Symbol" w:hint="default"/>
        <w:sz w:val="20"/>
      </w:rPr>
    </w:lvl>
    <w:lvl w:ilvl="6" w:tentative="1">
      <w:start w:val="1"/>
      <w:numFmt w:val="bullet"/>
      <w:lvlText w:val=""/>
      <w:lvlJc w:val="left"/>
      <w:pPr>
        <w:tabs>
          <w:tab w:val="num" w:pos="4632"/>
        </w:tabs>
        <w:ind w:left="4632" w:hanging="360"/>
      </w:pPr>
      <w:rPr>
        <w:rFonts w:ascii="Symbol" w:hAnsi="Symbol" w:hint="default"/>
        <w:sz w:val="20"/>
      </w:rPr>
    </w:lvl>
    <w:lvl w:ilvl="7" w:tentative="1">
      <w:start w:val="1"/>
      <w:numFmt w:val="bullet"/>
      <w:lvlText w:val=""/>
      <w:lvlJc w:val="left"/>
      <w:pPr>
        <w:tabs>
          <w:tab w:val="num" w:pos="5352"/>
        </w:tabs>
        <w:ind w:left="5352" w:hanging="360"/>
      </w:pPr>
      <w:rPr>
        <w:rFonts w:ascii="Symbol" w:hAnsi="Symbol" w:hint="default"/>
        <w:sz w:val="20"/>
      </w:rPr>
    </w:lvl>
    <w:lvl w:ilvl="8" w:tentative="1">
      <w:start w:val="1"/>
      <w:numFmt w:val="bullet"/>
      <w:lvlText w:val=""/>
      <w:lvlJc w:val="left"/>
      <w:pPr>
        <w:tabs>
          <w:tab w:val="num" w:pos="6072"/>
        </w:tabs>
        <w:ind w:left="6072" w:hanging="360"/>
      </w:pPr>
      <w:rPr>
        <w:rFonts w:ascii="Symbol" w:hAnsi="Symbol" w:hint="default"/>
        <w:sz w:val="20"/>
      </w:rPr>
    </w:lvl>
  </w:abstractNum>
  <w:abstractNum w:abstractNumId="23" w15:restartNumberingAfterBreak="0">
    <w:nsid w:val="58410F9E"/>
    <w:multiLevelType w:val="hybridMultilevel"/>
    <w:tmpl w:val="BF3ABC5E"/>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596251D8"/>
    <w:multiLevelType w:val="multilevel"/>
    <w:tmpl w:val="CAD28A64"/>
    <w:lvl w:ilvl="0">
      <w:start w:val="1"/>
      <w:numFmt w:val="decimal"/>
      <w:lvlText w:val="%1."/>
      <w:lvlJc w:val="left"/>
      <w:pPr>
        <w:ind w:left="218" w:hanging="360"/>
      </w:pPr>
      <w:rPr>
        <w:rFonts w:hint="default"/>
      </w:rPr>
    </w:lvl>
    <w:lvl w:ilvl="1">
      <w:start w:val="1"/>
      <w:numFmt w:val="decimal"/>
      <w:isLgl/>
      <w:lvlText w:val="%1.%2"/>
      <w:lvlJc w:val="left"/>
      <w:pPr>
        <w:ind w:left="338" w:hanging="420"/>
      </w:pPr>
      <w:rPr>
        <w:rFonts w:hint="default"/>
        <w:color w:val="000000"/>
      </w:rPr>
    </w:lvl>
    <w:lvl w:ilvl="2">
      <w:start w:val="1"/>
      <w:numFmt w:val="decimal"/>
      <w:isLgl/>
      <w:lvlText w:val="%1.%2.%3"/>
      <w:lvlJc w:val="left"/>
      <w:pPr>
        <w:ind w:left="698" w:hanging="720"/>
      </w:pPr>
      <w:rPr>
        <w:rFonts w:hint="default"/>
        <w:color w:val="000000"/>
      </w:rPr>
    </w:lvl>
    <w:lvl w:ilvl="3">
      <w:start w:val="1"/>
      <w:numFmt w:val="decimal"/>
      <w:isLgl/>
      <w:lvlText w:val="%1.%2.%3.%4"/>
      <w:lvlJc w:val="left"/>
      <w:pPr>
        <w:ind w:left="758" w:hanging="720"/>
      </w:pPr>
      <w:rPr>
        <w:rFonts w:hint="default"/>
        <w:color w:val="000000"/>
      </w:rPr>
    </w:lvl>
    <w:lvl w:ilvl="4">
      <w:start w:val="1"/>
      <w:numFmt w:val="decimal"/>
      <w:isLgl/>
      <w:lvlText w:val="%1.%2.%3.%4.%5"/>
      <w:lvlJc w:val="left"/>
      <w:pPr>
        <w:ind w:left="1178" w:hanging="1080"/>
      </w:pPr>
      <w:rPr>
        <w:rFonts w:hint="default"/>
        <w:color w:val="000000"/>
      </w:rPr>
    </w:lvl>
    <w:lvl w:ilvl="5">
      <w:start w:val="1"/>
      <w:numFmt w:val="decimal"/>
      <w:isLgl/>
      <w:lvlText w:val="%1.%2.%3.%4.%5.%6"/>
      <w:lvlJc w:val="left"/>
      <w:pPr>
        <w:ind w:left="1238" w:hanging="1080"/>
      </w:pPr>
      <w:rPr>
        <w:rFonts w:hint="default"/>
        <w:color w:val="000000"/>
      </w:rPr>
    </w:lvl>
    <w:lvl w:ilvl="6">
      <w:start w:val="1"/>
      <w:numFmt w:val="decimal"/>
      <w:isLgl/>
      <w:lvlText w:val="%1.%2.%3.%4.%5.%6.%7"/>
      <w:lvlJc w:val="left"/>
      <w:pPr>
        <w:ind w:left="1658" w:hanging="1440"/>
      </w:pPr>
      <w:rPr>
        <w:rFonts w:hint="default"/>
        <w:color w:val="000000"/>
      </w:rPr>
    </w:lvl>
    <w:lvl w:ilvl="7">
      <w:start w:val="1"/>
      <w:numFmt w:val="decimal"/>
      <w:isLgl/>
      <w:lvlText w:val="%1.%2.%3.%4.%5.%6.%7.%8"/>
      <w:lvlJc w:val="left"/>
      <w:pPr>
        <w:ind w:left="1718" w:hanging="1440"/>
      </w:pPr>
      <w:rPr>
        <w:rFonts w:hint="default"/>
        <w:color w:val="000000"/>
      </w:rPr>
    </w:lvl>
    <w:lvl w:ilvl="8">
      <w:start w:val="1"/>
      <w:numFmt w:val="decimal"/>
      <w:isLgl/>
      <w:lvlText w:val="%1.%2.%3.%4.%5.%6.%7.%8.%9"/>
      <w:lvlJc w:val="left"/>
      <w:pPr>
        <w:ind w:left="1778" w:hanging="1440"/>
      </w:pPr>
      <w:rPr>
        <w:rFonts w:hint="default"/>
        <w:color w:val="000000"/>
      </w:rPr>
    </w:lvl>
  </w:abstractNum>
  <w:abstractNum w:abstractNumId="25" w15:restartNumberingAfterBreak="0">
    <w:nsid w:val="5C7A6D98"/>
    <w:multiLevelType w:val="hybridMultilevel"/>
    <w:tmpl w:val="623CEDAE"/>
    <w:lvl w:ilvl="0" w:tplc="326CA496">
      <w:start w:val="3"/>
      <w:numFmt w:val="decimal"/>
      <w:lvlText w:val="%1."/>
      <w:lvlJc w:val="left"/>
      <w:pPr>
        <w:ind w:left="720" w:hanging="360"/>
      </w:pPr>
      <w:rPr>
        <w:rFonts w:eastAsia="Arial" w:cs="Arial" w:hint="default"/>
        <w:b/>
        <w:color w:val="00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C83625C"/>
    <w:multiLevelType w:val="hybridMultilevel"/>
    <w:tmpl w:val="1000352A"/>
    <w:lvl w:ilvl="0" w:tplc="F3941330">
      <w:start w:val="1"/>
      <w:numFmt w:val="decimal"/>
      <w:lvlText w:val="%1."/>
      <w:lvlJc w:val="left"/>
      <w:pPr>
        <w:ind w:left="442" w:hanging="360"/>
      </w:pPr>
      <w:rPr>
        <w:rFonts w:asciiTheme="minorHAnsi" w:eastAsiaTheme="minorHAnsi" w:hAnsiTheme="minorHAnsi" w:cstheme="minorBidi"/>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50B27FA"/>
    <w:multiLevelType w:val="hybridMultilevel"/>
    <w:tmpl w:val="DBE8D67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77D6F51"/>
    <w:multiLevelType w:val="multilevel"/>
    <w:tmpl w:val="9D00A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80C59B6"/>
    <w:multiLevelType w:val="multilevel"/>
    <w:tmpl w:val="CAD28A64"/>
    <w:lvl w:ilvl="0">
      <w:start w:val="1"/>
      <w:numFmt w:val="decimal"/>
      <w:lvlText w:val="%1."/>
      <w:lvlJc w:val="left"/>
      <w:pPr>
        <w:ind w:left="720" w:hanging="360"/>
      </w:pPr>
      <w:rPr>
        <w:rFonts w:hint="default"/>
      </w:rPr>
    </w:lvl>
    <w:lvl w:ilvl="1">
      <w:start w:val="1"/>
      <w:numFmt w:val="decimal"/>
      <w:isLgl/>
      <w:lvlText w:val="%1.%2"/>
      <w:lvlJc w:val="left"/>
      <w:pPr>
        <w:ind w:left="840" w:hanging="420"/>
      </w:pPr>
      <w:rPr>
        <w:rFonts w:hint="default"/>
        <w:color w:val="000000"/>
      </w:rPr>
    </w:lvl>
    <w:lvl w:ilvl="2">
      <w:start w:val="1"/>
      <w:numFmt w:val="decimal"/>
      <w:isLgl/>
      <w:lvlText w:val="%1.%2.%3"/>
      <w:lvlJc w:val="left"/>
      <w:pPr>
        <w:ind w:left="1200" w:hanging="720"/>
      </w:pPr>
      <w:rPr>
        <w:rFonts w:hint="default"/>
        <w:color w:val="000000"/>
      </w:rPr>
    </w:lvl>
    <w:lvl w:ilvl="3">
      <w:start w:val="1"/>
      <w:numFmt w:val="decimal"/>
      <w:isLgl/>
      <w:lvlText w:val="%1.%2.%3.%4"/>
      <w:lvlJc w:val="left"/>
      <w:pPr>
        <w:ind w:left="1260" w:hanging="720"/>
      </w:pPr>
      <w:rPr>
        <w:rFonts w:hint="default"/>
        <w:color w:val="000000"/>
      </w:rPr>
    </w:lvl>
    <w:lvl w:ilvl="4">
      <w:start w:val="1"/>
      <w:numFmt w:val="decimal"/>
      <w:isLgl/>
      <w:lvlText w:val="%1.%2.%3.%4.%5"/>
      <w:lvlJc w:val="left"/>
      <w:pPr>
        <w:ind w:left="1680" w:hanging="1080"/>
      </w:pPr>
      <w:rPr>
        <w:rFonts w:hint="default"/>
        <w:color w:val="000000"/>
      </w:rPr>
    </w:lvl>
    <w:lvl w:ilvl="5">
      <w:start w:val="1"/>
      <w:numFmt w:val="decimal"/>
      <w:isLgl/>
      <w:lvlText w:val="%1.%2.%3.%4.%5.%6"/>
      <w:lvlJc w:val="left"/>
      <w:pPr>
        <w:ind w:left="1740" w:hanging="1080"/>
      </w:pPr>
      <w:rPr>
        <w:rFonts w:hint="default"/>
        <w:color w:val="000000"/>
      </w:rPr>
    </w:lvl>
    <w:lvl w:ilvl="6">
      <w:start w:val="1"/>
      <w:numFmt w:val="decimal"/>
      <w:isLgl/>
      <w:lvlText w:val="%1.%2.%3.%4.%5.%6.%7"/>
      <w:lvlJc w:val="left"/>
      <w:pPr>
        <w:ind w:left="2160" w:hanging="1440"/>
      </w:pPr>
      <w:rPr>
        <w:rFonts w:hint="default"/>
        <w:color w:val="000000"/>
      </w:rPr>
    </w:lvl>
    <w:lvl w:ilvl="7">
      <w:start w:val="1"/>
      <w:numFmt w:val="decimal"/>
      <w:isLgl/>
      <w:lvlText w:val="%1.%2.%3.%4.%5.%6.%7.%8"/>
      <w:lvlJc w:val="left"/>
      <w:pPr>
        <w:ind w:left="2220" w:hanging="1440"/>
      </w:pPr>
      <w:rPr>
        <w:rFonts w:hint="default"/>
        <w:color w:val="000000"/>
      </w:rPr>
    </w:lvl>
    <w:lvl w:ilvl="8">
      <w:start w:val="1"/>
      <w:numFmt w:val="decimal"/>
      <w:isLgl/>
      <w:lvlText w:val="%1.%2.%3.%4.%5.%6.%7.%8.%9"/>
      <w:lvlJc w:val="left"/>
      <w:pPr>
        <w:ind w:left="2280" w:hanging="1440"/>
      </w:pPr>
      <w:rPr>
        <w:rFonts w:hint="default"/>
        <w:color w:val="000000"/>
      </w:rPr>
    </w:lvl>
  </w:abstractNum>
  <w:abstractNum w:abstractNumId="30" w15:restartNumberingAfterBreak="0">
    <w:nsid w:val="68F26BA1"/>
    <w:multiLevelType w:val="multilevel"/>
    <w:tmpl w:val="952E9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4D97844"/>
    <w:multiLevelType w:val="hybridMultilevel"/>
    <w:tmpl w:val="234EED40"/>
    <w:lvl w:ilvl="0" w:tplc="4798060A">
      <w:start w:val="7"/>
      <w:numFmt w:val="decimal"/>
      <w:lvlText w:val="%1."/>
      <w:lvlJc w:val="left"/>
      <w:pPr>
        <w:ind w:left="-66"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782794A"/>
    <w:multiLevelType w:val="multilevel"/>
    <w:tmpl w:val="DD9C539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3" w15:restartNumberingAfterBreak="0">
    <w:nsid w:val="785236FA"/>
    <w:multiLevelType w:val="multilevel"/>
    <w:tmpl w:val="8EEED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5660EF"/>
    <w:multiLevelType w:val="multilevel"/>
    <w:tmpl w:val="DD9C539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num w:numId="1" w16cid:durableId="1064913839">
    <w:abstractNumId w:val="33"/>
  </w:num>
  <w:num w:numId="2" w16cid:durableId="1785077338">
    <w:abstractNumId w:val="32"/>
  </w:num>
  <w:num w:numId="3" w16cid:durableId="592275525">
    <w:abstractNumId w:val="22"/>
  </w:num>
  <w:num w:numId="4" w16cid:durableId="1012418554">
    <w:abstractNumId w:val="28"/>
  </w:num>
  <w:num w:numId="5" w16cid:durableId="1462382209">
    <w:abstractNumId w:val="30"/>
  </w:num>
  <w:num w:numId="6" w16cid:durableId="699165498">
    <w:abstractNumId w:val="2"/>
  </w:num>
  <w:num w:numId="7" w16cid:durableId="1956789176">
    <w:abstractNumId w:val="10"/>
  </w:num>
  <w:num w:numId="8" w16cid:durableId="1444307182">
    <w:abstractNumId w:val="16"/>
  </w:num>
  <w:num w:numId="9" w16cid:durableId="182793387">
    <w:abstractNumId w:val="19"/>
  </w:num>
  <w:num w:numId="10" w16cid:durableId="1169953189">
    <w:abstractNumId w:val="34"/>
  </w:num>
  <w:num w:numId="11" w16cid:durableId="261648237">
    <w:abstractNumId w:val="5"/>
  </w:num>
  <w:num w:numId="12" w16cid:durableId="902328130">
    <w:abstractNumId w:val="15"/>
  </w:num>
  <w:num w:numId="13" w16cid:durableId="877158930">
    <w:abstractNumId w:val="8"/>
  </w:num>
  <w:num w:numId="14" w16cid:durableId="557011182">
    <w:abstractNumId w:val="23"/>
  </w:num>
  <w:num w:numId="15" w16cid:durableId="696855488">
    <w:abstractNumId w:val="18"/>
  </w:num>
  <w:num w:numId="16" w16cid:durableId="1654525761">
    <w:abstractNumId w:val="17"/>
  </w:num>
  <w:num w:numId="17" w16cid:durableId="1472475478">
    <w:abstractNumId w:val="31"/>
  </w:num>
  <w:num w:numId="18" w16cid:durableId="1052579610">
    <w:abstractNumId w:val="6"/>
  </w:num>
  <w:num w:numId="19" w16cid:durableId="700471045">
    <w:abstractNumId w:val="1"/>
  </w:num>
  <w:num w:numId="20" w16cid:durableId="1647196809">
    <w:abstractNumId w:val="24"/>
  </w:num>
  <w:num w:numId="21" w16cid:durableId="204097842">
    <w:abstractNumId w:val="26"/>
  </w:num>
  <w:num w:numId="22" w16cid:durableId="2062513426">
    <w:abstractNumId w:val="14"/>
  </w:num>
  <w:num w:numId="23" w16cid:durableId="86540250">
    <w:abstractNumId w:val="0"/>
  </w:num>
  <w:num w:numId="24" w16cid:durableId="661742228">
    <w:abstractNumId w:val="20"/>
  </w:num>
  <w:num w:numId="25" w16cid:durableId="765536957">
    <w:abstractNumId w:val="7"/>
  </w:num>
  <w:num w:numId="26" w16cid:durableId="148910719">
    <w:abstractNumId w:val="29"/>
  </w:num>
  <w:num w:numId="27" w16cid:durableId="739836837">
    <w:abstractNumId w:val="11"/>
  </w:num>
  <w:num w:numId="28" w16cid:durableId="1735203065">
    <w:abstractNumId w:val="21"/>
  </w:num>
  <w:num w:numId="29" w16cid:durableId="9568781">
    <w:abstractNumId w:val="9"/>
  </w:num>
  <w:num w:numId="30" w16cid:durableId="645283083">
    <w:abstractNumId w:val="3"/>
  </w:num>
  <w:num w:numId="31" w16cid:durableId="1407680097">
    <w:abstractNumId w:val="27"/>
  </w:num>
  <w:num w:numId="32" w16cid:durableId="900599044">
    <w:abstractNumId w:val="25"/>
  </w:num>
  <w:num w:numId="33" w16cid:durableId="460148012">
    <w:abstractNumId w:val="13"/>
  </w:num>
  <w:num w:numId="34" w16cid:durableId="910193870">
    <w:abstractNumId w:val="4"/>
  </w:num>
  <w:num w:numId="35" w16cid:durableId="109976149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980"/>
    <w:rsid w:val="00007CE7"/>
    <w:rsid w:val="00080BBC"/>
    <w:rsid w:val="000C6918"/>
    <w:rsid w:val="000E5F2A"/>
    <w:rsid w:val="00113980"/>
    <w:rsid w:val="00163E0D"/>
    <w:rsid w:val="001F212A"/>
    <w:rsid w:val="002118B4"/>
    <w:rsid w:val="0022071D"/>
    <w:rsid w:val="002371F5"/>
    <w:rsid w:val="0024197F"/>
    <w:rsid w:val="00245DD6"/>
    <w:rsid w:val="00292537"/>
    <w:rsid w:val="002D01CB"/>
    <w:rsid w:val="002D7ED1"/>
    <w:rsid w:val="00390DF9"/>
    <w:rsid w:val="003B7C95"/>
    <w:rsid w:val="003C5A54"/>
    <w:rsid w:val="003F3FFD"/>
    <w:rsid w:val="0041002A"/>
    <w:rsid w:val="0041659A"/>
    <w:rsid w:val="00441424"/>
    <w:rsid w:val="0045360A"/>
    <w:rsid w:val="004544C8"/>
    <w:rsid w:val="004831DA"/>
    <w:rsid w:val="004B209D"/>
    <w:rsid w:val="004C389E"/>
    <w:rsid w:val="00506A44"/>
    <w:rsid w:val="00555CF9"/>
    <w:rsid w:val="00573300"/>
    <w:rsid w:val="005B6F3A"/>
    <w:rsid w:val="00614C5A"/>
    <w:rsid w:val="00687B27"/>
    <w:rsid w:val="006E0ED6"/>
    <w:rsid w:val="00703949"/>
    <w:rsid w:val="00723770"/>
    <w:rsid w:val="00831043"/>
    <w:rsid w:val="008771BA"/>
    <w:rsid w:val="00915FD0"/>
    <w:rsid w:val="009774E6"/>
    <w:rsid w:val="009F7B52"/>
    <w:rsid w:val="009F7C81"/>
    <w:rsid w:val="00A13B35"/>
    <w:rsid w:val="00A15BA8"/>
    <w:rsid w:val="00A26D26"/>
    <w:rsid w:val="00A52664"/>
    <w:rsid w:val="00A77292"/>
    <w:rsid w:val="00B477CF"/>
    <w:rsid w:val="00B5645A"/>
    <w:rsid w:val="00B733A5"/>
    <w:rsid w:val="00BF5646"/>
    <w:rsid w:val="00C513C9"/>
    <w:rsid w:val="00C5397E"/>
    <w:rsid w:val="00D017C8"/>
    <w:rsid w:val="00D26E9C"/>
    <w:rsid w:val="00DC2BA5"/>
    <w:rsid w:val="00EA0B14"/>
    <w:rsid w:val="00EC0506"/>
    <w:rsid w:val="00EC206A"/>
    <w:rsid w:val="00F0291C"/>
    <w:rsid w:val="00F03A76"/>
    <w:rsid w:val="00FC58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390C81B"/>
  <w15:chartTrackingRefBased/>
  <w15:docId w15:val="{A37287EE-8773-4A48-A685-989327922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2">
    <w:name w:val="heading 2"/>
    <w:basedOn w:val="Standard"/>
    <w:link w:val="berschrift2Zchn"/>
    <w:uiPriority w:val="9"/>
    <w:qFormat/>
    <w:rsid w:val="00245DD6"/>
    <w:pPr>
      <w:spacing w:before="100" w:beforeAutospacing="1" w:after="100" w:afterAutospacing="1" w:line="240" w:lineRule="auto"/>
      <w:outlineLvl w:val="1"/>
    </w:pPr>
    <w:rPr>
      <w:rFonts w:ascii="Times New Roman" w:eastAsia="Times New Roman" w:hAnsi="Times New Roman" w:cs="Times New Roman"/>
      <w:b/>
      <w:bCs/>
      <w:sz w:val="36"/>
      <w:szCs w:val="36"/>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1398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13980"/>
  </w:style>
  <w:style w:type="paragraph" w:styleId="Fuzeile">
    <w:name w:val="footer"/>
    <w:basedOn w:val="Standard"/>
    <w:link w:val="FuzeileZchn"/>
    <w:uiPriority w:val="99"/>
    <w:unhideWhenUsed/>
    <w:rsid w:val="0011398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13980"/>
  </w:style>
  <w:style w:type="paragraph" w:customStyle="1" w:styleId="EinfAbs">
    <w:name w:val="[Einf. Abs.]"/>
    <w:basedOn w:val="Standard"/>
    <w:uiPriority w:val="99"/>
    <w:rsid w:val="00113980"/>
    <w:pPr>
      <w:autoSpaceDE w:val="0"/>
      <w:autoSpaceDN w:val="0"/>
      <w:adjustRightInd w:val="0"/>
      <w:spacing w:after="0" w:line="288" w:lineRule="auto"/>
      <w:textAlignment w:val="center"/>
    </w:pPr>
    <w:rPr>
      <w:rFonts w:ascii="Minion Pro" w:hAnsi="Minion Pro" w:cs="Minion Pro"/>
      <w:color w:val="000000"/>
      <w:sz w:val="24"/>
      <w:szCs w:val="24"/>
    </w:rPr>
  </w:style>
  <w:style w:type="character" w:customStyle="1" w:styleId="9">
    <w:name w:val="9"/>
    <w:aliases w:val="0 pt &quot;45&quot; - Fließtext"/>
    <w:uiPriority w:val="99"/>
    <w:rsid w:val="00113980"/>
    <w:rPr>
      <w:rFonts w:ascii="Rotis SansSerif Std Light" w:hAnsi="Rotis SansSerif Std Light" w:cs="Rotis SansSerif Std Light"/>
      <w:color w:val="000000"/>
      <w:spacing w:val="0"/>
      <w:w w:val="100"/>
      <w:position w:val="0"/>
      <w:sz w:val="18"/>
      <w:szCs w:val="18"/>
      <w:u w:val="none"/>
      <w:vertAlign w:val="baseline"/>
    </w:rPr>
  </w:style>
  <w:style w:type="paragraph" w:styleId="StandardWeb">
    <w:name w:val="Normal (Web)"/>
    <w:basedOn w:val="Standard"/>
    <w:uiPriority w:val="99"/>
    <w:unhideWhenUsed/>
    <w:rsid w:val="00C5397E"/>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A5266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52664"/>
    <w:rPr>
      <w:rFonts w:ascii="Segoe UI" w:hAnsi="Segoe UI" w:cs="Segoe UI"/>
      <w:sz w:val="18"/>
      <w:szCs w:val="18"/>
    </w:rPr>
  </w:style>
  <w:style w:type="character" w:styleId="Hyperlink">
    <w:name w:val="Hyperlink"/>
    <w:basedOn w:val="Absatz-Standardschriftart"/>
    <w:uiPriority w:val="99"/>
    <w:unhideWhenUsed/>
    <w:rsid w:val="00A52664"/>
    <w:rPr>
      <w:color w:val="0563C1" w:themeColor="hyperlink"/>
      <w:u w:val="single"/>
    </w:rPr>
  </w:style>
  <w:style w:type="character" w:styleId="NichtaufgelsteErwhnung">
    <w:name w:val="Unresolved Mention"/>
    <w:basedOn w:val="Absatz-Standardschriftart"/>
    <w:uiPriority w:val="99"/>
    <w:semiHidden/>
    <w:unhideWhenUsed/>
    <w:rsid w:val="00A52664"/>
    <w:rPr>
      <w:color w:val="605E5C"/>
      <w:shd w:val="clear" w:color="auto" w:fill="E1DFDD"/>
    </w:rPr>
  </w:style>
  <w:style w:type="character" w:customStyle="1" w:styleId="berschrift2Zchn">
    <w:name w:val="Überschrift 2 Zchn"/>
    <w:basedOn w:val="Absatz-Standardschriftart"/>
    <w:link w:val="berschrift2"/>
    <w:uiPriority w:val="9"/>
    <w:rsid w:val="00245DD6"/>
    <w:rPr>
      <w:rFonts w:ascii="Times New Roman" w:eastAsia="Times New Roman" w:hAnsi="Times New Roman" w:cs="Times New Roman"/>
      <w:b/>
      <w:bCs/>
      <w:sz w:val="36"/>
      <w:szCs w:val="36"/>
      <w:lang w:eastAsia="de-DE"/>
    </w:rPr>
  </w:style>
  <w:style w:type="paragraph" w:styleId="Listenabsatz">
    <w:name w:val="List Paragraph"/>
    <w:basedOn w:val="Standard"/>
    <w:uiPriority w:val="34"/>
    <w:qFormat/>
    <w:rsid w:val="00245DD6"/>
    <w:pPr>
      <w:ind w:left="720"/>
      <w:contextualSpacing/>
    </w:pPr>
  </w:style>
  <w:style w:type="table" w:styleId="Tabellenraster">
    <w:name w:val="Table Grid"/>
    <w:basedOn w:val="NormaleTabelle"/>
    <w:uiPriority w:val="59"/>
    <w:rsid w:val="0072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877996">
      <w:bodyDiv w:val="1"/>
      <w:marLeft w:val="0"/>
      <w:marRight w:val="0"/>
      <w:marTop w:val="0"/>
      <w:marBottom w:val="0"/>
      <w:divBdr>
        <w:top w:val="none" w:sz="0" w:space="0" w:color="auto"/>
        <w:left w:val="none" w:sz="0" w:space="0" w:color="auto"/>
        <w:bottom w:val="none" w:sz="0" w:space="0" w:color="auto"/>
        <w:right w:val="none" w:sz="0" w:space="0" w:color="auto"/>
      </w:divBdr>
    </w:div>
    <w:div w:id="1068848076">
      <w:bodyDiv w:val="1"/>
      <w:marLeft w:val="0"/>
      <w:marRight w:val="0"/>
      <w:marTop w:val="0"/>
      <w:marBottom w:val="0"/>
      <w:divBdr>
        <w:top w:val="none" w:sz="0" w:space="0" w:color="auto"/>
        <w:left w:val="none" w:sz="0" w:space="0" w:color="auto"/>
        <w:bottom w:val="none" w:sz="0" w:space="0" w:color="auto"/>
        <w:right w:val="none" w:sz="0" w:space="0" w:color="auto"/>
      </w:divBdr>
      <w:divsChild>
        <w:div w:id="1533958999">
          <w:marLeft w:val="0"/>
          <w:marRight w:val="0"/>
          <w:marTop w:val="0"/>
          <w:marBottom w:val="0"/>
          <w:divBdr>
            <w:top w:val="none" w:sz="0" w:space="0" w:color="auto"/>
            <w:left w:val="none" w:sz="0" w:space="0" w:color="auto"/>
            <w:bottom w:val="none" w:sz="0" w:space="0" w:color="auto"/>
            <w:right w:val="none" w:sz="0" w:space="0" w:color="auto"/>
          </w:divBdr>
        </w:div>
      </w:divsChild>
    </w:div>
    <w:div w:id="1196191733">
      <w:bodyDiv w:val="1"/>
      <w:marLeft w:val="0"/>
      <w:marRight w:val="0"/>
      <w:marTop w:val="0"/>
      <w:marBottom w:val="0"/>
      <w:divBdr>
        <w:top w:val="none" w:sz="0" w:space="0" w:color="auto"/>
        <w:left w:val="none" w:sz="0" w:space="0" w:color="auto"/>
        <w:bottom w:val="none" w:sz="0" w:space="0" w:color="auto"/>
        <w:right w:val="none" w:sz="0" w:space="0" w:color="auto"/>
      </w:divBdr>
      <w:divsChild>
        <w:div w:id="1075665478">
          <w:marLeft w:val="0"/>
          <w:marRight w:val="0"/>
          <w:marTop w:val="0"/>
          <w:marBottom w:val="0"/>
          <w:divBdr>
            <w:top w:val="none" w:sz="0" w:space="0" w:color="auto"/>
            <w:left w:val="none" w:sz="0" w:space="0" w:color="auto"/>
            <w:bottom w:val="none" w:sz="0" w:space="0" w:color="auto"/>
            <w:right w:val="none" w:sz="0" w:space="0" w:color="auto"/>
          </w:divBdr>
        </w:div>
      </w:divsChild>
    </w:div>
    <w:div w:id="1577478194">
      <w:bodyDiv w:val="1"/>
      <w:marLeft w:val="0"/>
      <w:marRight w:val="0"/>
      <w:marTop w:val="0"/>
      <w:marBottom w:val="0"/>
      <w:divBdr>
        <w:top w:val="none" w:sz="0" w:space="0" w:color="auto"/>
        <w:left w:val="none" w:sz="0" w:space="0" w:color="auto"/>
        <w:bottom w:val="none" w:sz="0" w:space="0" w:color="auto"/>
        <w:right w:val="none" w:sz="0" w:space="0" w:color="auto"/>
      </w:divBdr>
      <w:divsChild>
        <w:div w:id="646205575">
          <w:marLeft w:val="0"/>
          <w:marRight w:val="0"/>
          <w:marTop w:val="0"/>
          <w:marBottom w:val="0"/>
          <w:divBdr>
            <w:top w:val="none" w:sz="0" w:space="0" w:color="auto"/>
            <w:left w:val="none" w:sz="0" w:space="0" w:color="auto"/>
            <w:bottom w:val="none" w:sz="0" w:space="0" w:color="auto"/>
            <w:right w:val="none" w:sz="0" w:space="0" w:color="auto"/>
          </w:divBdr>
        </w:div>
      </w:divsChild>
    </w:div>
    <w:div w:id="1666860097">
      <w:bodyDiv w:val="1"/>
      <w:marLeft w:val="0"/>
      <w:marRight w:val="0"/>
      <w:marTop w:val="0"/>
      <w:marBottom w:val="0"/>
      <w:divBdr>
        <w:top w:val="none" w:sz="0" w:space="0" w:color="auto"/>
        <w:left w:val="none" w:sz="0" w:space="0" w:color="auto"/>
        <w:bottom w:val="none" w:sz="0" w:space="0" w:color="auto"/>
        <w:right w:val="none" w:sz="0" w:space="0" w:color="auto"/>
      </w:divBdr>
      <w:divsChild>
        <w:div w:id="769157954">
          <w:marLeft w:val="0"/>
          <w:marRight w:val="0"/>
          <w:marTop w:val="0"/>
          <w:marBottom w:val="0"/>
          <w:divBdr>
            <w:top w:val="none" w:sz="0" w:space="0" w:color="auto"/>
            <w:left w:val="none" w:sz="0" w:space="0" w:color="auto"/>
            <w:bottom w:val="none" w:sz="0" w:space="0" w:color="auto"/>
            <w:right w:val="none" w:sz="0" w:space="0" w:color="auto"/>
          </w:divBdr>
        </w:div>
      </w:divsChild>
    </w:div>
    <w:div w:id="1738672578">
      <w:bodyDiv w:val="1"/>
      <w:marLeft w:val="0"/>
      <w:marRight w:val="0"/>
      <w:marTop w:val="0"/>
      <w:marBottom w:val="0"/>
      <w:divBdr>
        <w:top w:val="none" w:sz="0" w:space="0" w:color="auto"/>
        <w:left w:val="none" w:sz="0" w:space="0" w:color="auto"/>
        <w:bottom w:val="none" w:sz="0" w:space="0" w:color="auto"/>
        <w:right w:val="none" w:sz="0" w:space="0" w:color="auto"/>
      </w:divBdr>
      <w:divsChild>
        <w:div w:id="6908342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E72D36-5EAB-466E-9ACE-64ADED208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169</Words>
  <Characters>1068</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Schakeit, Sarah</dc:creator>
  <cp:keywords/>
  <dc:description/>
  <cp:lastModifiedBy>Krayl, Anja</cp:lastModifiedBy>
  <cp:revision>7</cp:revision>
  <cp:lastPrinted>2021-12-22T08:26:00Z</cp:lastPrinted>
  <dcterms:created xsi:type="dcterms:W3CDTF">2022-04-14T09:05:00Z</dcterms:created>
  <dcterms:modified xsi:type="dcterms:W3CDTF">2026-03-19T12:36:00Z</dcterms:modified>
</cp:coreProperties>
</file>